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34" w:rsidRPr="00234559" w:rsidRDefault="00105634" w:rsidP="00105634">
      <w:pPr>
        <w:rPr>
          <w:rFonts w:ascii="Arial" w:hAnsi="Arial" w:cs="Arial"/>
          <w:b/>
          <w:sz w:val="20"/>
          <w:szCs w:val="20"/>
        </w:rPr>
      </w:pPr>
      <w:r w:rsidRPr="00234559">
        <w:rPr>
          <w:rFonts w:ascii="Arial" w:hAnsi="Arial" w:cs="Arial"/>
          <w:b/>
          <w:sz w:val="20"/>
          <w:szCs w:val="20"/>
        </w:rPr>
        <w:t xml:space="preserve">Supplementary Table 1: </w:t>
      </w:r>
      <w:r>
        <w:rPr>
          <w:rFonts w:ascii="Arial" w:hAnsi="Arial" w:cs="Arial"/>
          <w:b/>
          <w:sz w:val="20"/>
          <w:szCs w:val="20"/>
        </w:rPr>
        <w:t>Gastroenterology</w:t>
      </w:r>
      <w:r w:rsidRPr="00234559">
        <w:rPr>
          <w:rFonts w:ascii="Arial" w:hAnsi="Arial" w:cs="Arial"/>
          <w:b/>
          <w:sz w:val="20"/>
          <w:szCs w:val="20"/>
        </w:rPr>
        <w:t xml:space="preserve"> divisions represented in survey </w:t>
      </w:r>
    </w:p>
    <w:p w:rsidR="00105634" w:rsidRPr="00234559" w:rsidRDefault="00105634" w:rsidP="001056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4765"/>
        <w:gridCol w:w="1890"/>
        <w:gridCol w:w="1170"/>
        <w:gridCol w:w="990"/>
      </w:tblGrid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Center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physicians 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Trainees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Faculty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Cedars Sinai Los Angeles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Indiana University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Mayo Clinic Jacksonville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Mayo Clinic Scottsdale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Houston Methodist Hospital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Montefiore Hospital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 xml:space="preserve">Mount Sinai Hospital – </w:t>
            </w:r>
            <w:proofErr w:type="spellStart"/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Hepatology</w:t>
            </w:r>
            <w:proofErr w:type="spellEnd"/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 Sinai Hospital – Gastroenterology</w:t>
            </w: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Mount Sinai West/Morningside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 xml:space="preserve">New York University </w:t>
            </w:r>
            <w:proofErr w:type="spellStart"/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Langone</w:t>
            </w:r>
            <w:proofErr w:type="spellEnd"/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Oregon Health</w:t>
            </w: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 &amp; Science University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Stony Brook University Hospital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University of Chicago Medical Center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University of Virginia Medical Center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Vanderbilt University Medical Center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University of Washington Medical Center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Brigham and Women's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Emory University Hospital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University of California Irvine Medical Center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Saint Louis University Hospital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4" w:rsidRPr="00234559" w:rsidTr="001D1E8F">
        <w:trPr>
          <w:trHeight w:val="320"/>
        </w:trPr>
        <w:tc>
          <w:tcPr>
            <w:tcW w:w="4765" w:type="dxa"/>
            <w:noWrap/>
            <w:hideMark/>
          </w:tcPr>
          <w:p w:rsidR="00105634" w:rsidRPr="00234559" w:rsidRDefault="00105634" w:rsidP="001D1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7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noWrap/>
            <w:hideMark/>
          </w:tcPr>
          <w:p w:rsidR="00105634" w:rsidRPr="00234559" w:rsidRDefault="00105634" w:rsidP="001D1E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</w:tr>
    </w:tbl>
    <w:p w:rsidR="00105634" w:rsidRPr="00234559" w:rsidRDefault="00105634" w:rsidP="00105634">
      <w:pPr>
        <w:pStyle w:val="TableTitle"/>
        <w:rPr>
          <w:rFonts w:ascii="Arial" w:hAnsi="Arial" w:cs="Arial"/>
          <w:sz w:val="20"/>
        </w:rPr>
      </w:pPr>
      <w:r w:rsidRPr="00234559">
        <w:rPr>
          <w:rFonts w:ascii="Arial" w:hAnsi="Arial" w:cs="Arial"/>
          <w:sz w:val="20"/>
        </w:rPr>
        <w:t xml:space="preserve">*Where blank, information was not provided by participating </w:t>
      </w:r>
      <w:proofErr w:type="spellStart"/>
      <w:r w:rsidRPr="00234559">
        <w:rPr>
          <w:rFonts w:ascii="Arial" w:hAnsi="Arial" w:cs="Arial"/>
          <w:sz w:val="20"/>
        </w:rPr>
        <w:t>center</w:t>
      </w:r>
      <w:proofErr w:type="spellEnd"/>
    </w:p>
    <w:p w:rsidR="00105634" w:rsidRPr="00234559" w:rsidRDefault="00105634" w:rsidP="0010563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4559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105634" w:rsidRPr="00234559" w:rsidRDefault="00105634" w:rsidP="0010563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455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br w:type="page"/>
      </w:r>
    </w:p>
    <w:p w:rsidR="00B15DBA" w:rsidRDefault="00B15DBA" w:rsidP="00105634">
      <w:bookmarkStart w:id="0" w:name="_GoBack"/>
      <w:bookmarkEnd w:id="0"/>
    </w:p>
    <w:sectPr w:rsidR="00B1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34"/>
    <w:rsid w:val="00105634"/>
    <w:rsid w:val="006C54CF"/>
    <w:rsid w:val="00B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85BAB-4846-4F3B-A80D-366F012A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6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Normal"/>
    <w:rsid w:val="00105634"/>
    <w:pPr>
      <w:spacing w:line="300" w:lineRule="exac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</dc:creator>
  <cp:keywords/>
  <dc:description/>
  <cp:lastModifiedBy>haley</cp:lastModifiedBy>
  <cp:revision>2</cp:revision>
  <dcterms:created xsi:type="dcterms:W3CDTF">2021-03-31T13:51:00Z</dcterms:created>
  <dcterms:modified xsi:type="dcterms:W3CDTF">2021-03-31T13:52:00Z</dcterms:modified>
</cp:coreProperties>
</file>