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920CB" w14:textId="012F5395" w:rsidR="00092471" w:rsidRPr="00D41D35" w:rsidRDefault="00F82874" w:rsidP="00F82874">
      <w:pPr>
        <w:pStyle w:val="1"/>
        <w:rPr>
          <w:rFonts w:ascii="Arial" w:hAnsi="Arial" w:cs="Arial"/>
          <w:sz w:val="30"/>
          <w:szCs w:val="30"/>
        </w:rPr>
      </w:pPr>
      <w:r w:rsidRPr="00D41D35">
        <w:rPr>
          <w:rFonts w:ascii="Arial" w:hAnsi="Arial" w:cs="Arial"/>
          <w:sz w:val="30"/>
          <w:szCs w:val="30"/>
        </w:rPr>
        <w:t>Supplementary Materials</w:t>
      </w:r>
    </w:p>
    <w:p w14:paraId="06DBC359" w14:textId="0F80A582" w:rsidR="009B03E4" w:rsidRPr="00D41D35" w:rsidRDefault="00305C0C" w:rsidP="00F82874">
      <w:pPr>
        <w:pStyle w:val="2"/>
        <w:rPr>
          <w:rFonts w:ascii="Arial" w:hAnsi="Arial" w:cs="Arial"/>
          <w:sz w:val="28"/>
          <w:szCs w:val="28"/>
        </w:rPr>
      </w:pPr>
      <w:r w:rsidRPr="00D41D35">
        <w:rPr>
          <w:rFonts w:ascii="Arial" w:hAnsi="Arial" w:cs="Arial"/>
          <w:sz w:val="28"/>
          <w:szCs w:val="28"/>
        </w:rPr>
        <w:t xml:space="preserve">Supplementary </w:t>
      </w:r>
      <w:r w:rsidR="00F82874" w:rsidRPr="00D41D35">
        <w:rPr>
          <w:rFonts w:ascii="Arial" w:hAnsi="Arial" w:cs="Arial"/>
          <w:sz w:val="28"/>
          <w:szCs w:val="28"/>
        </w:rPr>
        <w:t xml:space="preserve">Table </w:t>
      </w:r>
      <w:r w:rsidRPr="00D41D35">
        <w:rPr>
          <w:rFonts w:ascii="Arial" w:hAnsi="Arial" w:cs="Arial"/>
          <w:sz w:val="28"/>
          <w:szCs w:val="28"/>
        </w:rPr>
        <w:t xml:space="preserve">1 </w:t>
      </w:r>
      <w:r w:rsidR="00F82874" w:rsidRPr="00D41D35">
        <w:rPr>
          <w:rFonts w:ascii="Arial" w:hAnsi="Arial" w:cs="Arial"/>
          <w:sz w:val="28"/>
          <w:szCs w:val="28"/>
        </w:rPr>
        <w:t>Baseline Characteristics between FD females and males with ghrelin data</w:t>
      </w:r>
    </w:p>
    <w:tbl>
      <w:tblPr>
        <w:tblStyle w:val="a7"/>
        <w:tblpPr w:leftFromText="180" w:rightFromText="180" w:vertAnchor="page" w:horzAnchor="margin" w:tblpY="4276"/>
        <w:tblW w:w="4288" w:type="pct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2059"/>
        <w:gridCol w:w="2095"/>
        <w:gridCol w:w="141"/>
        <w:gridCol w:w="2514"/>
        <w:gridCol w:w="2090"/>
      </w:tblGrid>
      <w:tr w:rsidR="00D41D35" w:rsidRPr="00D41D35" w14:paraId="1640C28A" w14:textId="77777777" w:rsidTr="00D41D35">
        <w:tc>
          <w:tcPr>
            <w:tcW w:w="1283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00D2D7D2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  <w:tcBorders>
              <w:top w:val="single" w:sz="12" w:space="0" w:color="auto"/>
            </w:tcBorders>
            <w:vAlign w:val="center"/>
          </w:tcPr>
          <w:p w14:paraId="041B915F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FD females (n=35)</w:t>
            </w:r>
          </w:p>
          <w:p w14:paraId="33AE4A10" w14:textId="338C8596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Mean ± SD</w:t>
            </w:r>
          </w:p>
        </w:tc>
        <w:tc>
          <w:tcPr>
            <w:tcW w:w="875" w:type="pct"/>
            <w:vMerge w:val="restart"/>
            <w:tcBorders>
              <w:top w:val="single" w:sz="12" w:space="0" w:color="auto"/>
            </w:tcBorders>
            <w:vAlign w:val="center"/>
          </w:tcPr>
          <w:p w14:paraId="688FBAFD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FD males (n=13)</w:t>
            </w:r>
          </w:p>
          <w:p w14:paraId="405C1930" w14:textId="30EDA1E3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Mean ± SD</w:t>
            </w:r>
          </w:p>
        </w:tc>
        <w:tc>
          <w:tcPr>
            <w:tcW w:w="1982" w:type="pct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283F0F75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 xml:space="preserve">FD females vs. FD males </w:t>
            </w:r>
          </w:p>
        </w:tc>
      </w:tr>
      <w:tr w:rsidR="00D41D35" w:rsidRPr="00D41D35" w14:paraId="3D2560F6" w14:textId="77777777" w:rsidTr="00D41D35">
        <w:tc>
          <w:tcPr>
            <w:tcW w:w="1283" w:type="pct"/>
            <w:vMerge/>
            <w:tcBorders>
              <w:top w:val="nil"/>
              <w:bottom w:val="single" w:sz="8" w:space="0" w:color="000000" w:themeColor="text1"/>
            </w:tcBorders>
            <w:vAlign w:val="center"/>
          </w:tcPr>
          <w:p w14:paraId="4D73E31A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pct"/>
            <w:vMerge/>
            <w:tcBorders>
              <w:bottom w:val="single" w:sz="8" w:space="0" w:color="000000" w:themeColor="text1"/>
            </w:tcBorders>
            <w:vAlign w:val="center"/>
          </w:tcPr>
          <w:p w14:paraId="71DC3469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bottom w:val="single" w:sz="8" w:space="0" w:color="000000" w:themeColor="text1"/>
            </w:tcBorders>
            <w:vAlign w:val="center"/>
          </w:tcPr>
          <w:p w14:paraId="27D3836D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gridSpan w:val="2"/>
            <w:tcBorders>
              <w:top w:val="nil"/>
              <w:bottom w:val="single" w:sz="8" w:space="0" w:color="000000" w:themeColor="text1"/>
            </w:tcBorders>
            <w:vAlign w:val="center"/>
          </w:tcPr>
          <w:p w14:paraId="7865B9FF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T statistic</w:t>
            </w:r>
          </w:p>
        </w:tc>
        <w:tc>
          <w:tcPr>
            <w:tcW w:w="873" w:type="pct"/>
            <w:tcBorders>
              <w:top w:val="nil"/>
              <w:bottom w:val="single" w:sz="8" w:space="0" w:color="000000" w:themeColor="text1"/>
            </w:tcBorders>
            <w:vAlign w:val="center"/>
          </w:tcPr>
          <w:p w14:paraId="719D5DD3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D41D35" w:rsidRPr="00D41D35" w14:paraId="0E945155" w14:textId="77777777" w:rsidTr="00D41D35">
        <w:tc>
          <w:tcPr>
            <w:tcW w:w="1283" w:type="pct"/>
            <w:tcBorders>
              <w:top w:val="single" w:sz="8" w:space="0" w:color="000000" w:themeColor="text1"/>
            </w:tcBorders>
            <w:vAlign w:val="center"/>
          </w:tcPr>
          <w:p w14:paraId="5E059A34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Age (Y)</w:t>
            </w:r>
          </w:p>
        </w:tc>
        <w:tc>
          <w:tcPr>
            <w:tcW w:w="860" w:type="pct"/>
            <w:tcBorders>
              <w:top w:val="single" w:sz="8" w:space="0" w:color="000000" w:themeColor="text1"/>
            </w:tcBorders>
            <w:vAlign w:val="center"/>
          </w:tcPr>
          <w:p w14:paraId="17F998C1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22.26±2.06</w:t>
            </w:r>
          </w:p>
        </w:tc>
        <w:tc>
          <w:tcPr>
            <w:tcW w:w="934" w:type="pct"/>
            <w:gridSpan w:val="2"/>
            <w:tcBorders>
              <w:top w:val="single" w:sz="8" w:space="0" w:color="000000" w:themeColor="text1"/>
            </w:tcBorders>
            <w:vAlign w:val="center"/>
          </w:tcPr>
          <w:p w14:paraId="5D65F21D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23.38±1.50</w:t>
            </w:r>
          </w:p>
        </w:tc>
        <w:tc>
          <w:tcPr>
            <w:tcW w:w="1050" w:type="pct"/>
            <w:tcBorders>
              <w:top w:val="single" w:sz="8" w:space="0" w:color="000000" w:themeColor="text1"/>
            </w:tcBorders>
            <w:vAlign w:val="center"/>
          </w:tcPr>
          <w:p w14:paraId="2B061FBF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-1.796</w:t>
            </w:r>
          </w:p>
        </w:tc>
        <w:tc>
          <w:tcPr>
            <w:tcW w:w="873" w:type="pct"/>
            <w:tcBorders>
              <w:top w:val="single" w:sz="8" w:space="0" w:color="000000" w:themeColor="text1"/>
            </w:tcBorders>
            <w:vAlign w:val="center"/>
          </w:tcPr>
          <w:p w14:paraId="24FCBABB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0.079</w:t>
            </w:r>
          </w:p>
        </w:tc>
      </w:tr>
      <w:tr w:rsidR="00D41D35" w:rsidRPr="00D41D35" w14:paraId="6A8801B3" w14:textId="77777777" w:rsidTr="00D41D35">
        <w:tc>
          <w:tcPr>
            <w:tcW w:w="1283" w:type="pct"/>
            <w:vAlign w:val="center"/>
          </w:tcPr>
          <w:p w14:paraId="6B00E299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BMI (kg/m</w:t>
            </w:r>
            <w:r w:rsidRPr="00D41D3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41D3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60" w:type="pct"/>
            <w:vAlign w:val="center"/>
          </w:tcPr>
          <w:p w14:paraId="1C01F4AE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19.46±1.60</w:t>
            </w:r>
          </w:p>
        </w:tc>
        <w:tc>
          <w:tcPr>
            <w:tcW w:w="934" w:type="pct"/>
            <w:gridSpan w:val="2"/>
            <w:vAlign w:val="center"/>
          </w:tcPr>
          <w:p w14:paraId="12147CAC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19.73±1.99</w:t>
            </w:r>
          </w:p>
        </w:tc>
        <w:tc>
          <w:tcPr>
            <w:tcW w:w="1050" w:type="pct"/>
            <w:vAlign w:val="center"/>
          </w:tcPr>
          <w:p w14:paraId="36FF9492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-0.491</w:t>
            </w:r>
          </w:p>
        </w:tc>
        <w:tc>
          <w:tcPr>
            <w:tcW w:w="873" w:type="pct"/>
            <w:vAlign w:val="center"/>
          </w:tcPr>
          <w:p w14:paraId="05F386D3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</w:tr>
      <w:tr w:rsidR="00D41D35" w:rsidRPr="00D41D35" w14:paraId="0FA73F1F" w14:textId="77777777" w:rsidTr="00D41D35">
        <w:tc>
          <w:tcPr>
            <w:tcW w:w="1283" w:type="pct"/>
            <w:vAlign w:val="center"/>
          </w:tcPr>
          <w:p w14:paraId="7EB620F1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NDSI score</w:t>
            </w:r>
          </w:p>
        </w:tc>
        <w:tc>
          <w:tcPr>
            <w:tcW w:w="860" w:type="pct"/>
            <w:vAlign w:val="center"/>
          </w:tcPr>
          <w:p w14:paraId="2C1AB37D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44.34±13.97</w:t>
            </w:r>
          </w:p>
        </w:tc>
        <w:tc>
          <w:tcPr>
            <w:tcW w:w="934" w:type="pct"/>
            <w:gridSpan w:val="2"/>
            <w:vAlign w:val="center"/>
          </w:tcPr>
          <w:p w14:paraId="176498A8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50.54±11.89</w:t>
            </w:r>
          </w:p>
        </w:tc>
        <w:tc>
          <w:tcPr>
            <w:tcW w:w="1050" w:type="pct"/>
            <w:vAlign w:val="center"/>
          </w:tcPr>
          <w:p w14:paraId="09411B22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-1.417</w:t>
            </w:r>
          </w:p>
        </w:tc>
        <w:tc>
          <w:tcPr>
            <w:tcW w:w="873" w:type="pct"/>
            <w:vAlign w:val="center"/>
          </w:tcPr>
          <w:p w14:paraId="21BAA060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</w:tr>
      <w:tr w:rsidR="00D41D35" w:rsidRPr="00D41D35" w14:paraId="448E491B" w14:textId="77777777" w:rsidTr="00D41D35">
        <w:tc>
          <w:tcPr>
            <w:tcW w:w="1283" w:type="pct"/>
            <w:vAlign w:val="center"/>
          </w:tcPr>
          <w:p w14:paraId="1E2D3D3D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Duration (M)</w:t>
            </w:r>
          </w:p>
        </w:tc>
        <w:tc>
          <w:tcPr>
            <w:tcW w:w="860" w:type="pct"/>
            <w:vAlign w:val="center"/>
          </w:tcPr>
          <w:p w14:paraId="489310BF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38.89±27.77</w:t>
            </w:r>
          </w:p>
        </w:tc>
        <w:tc>
          <w:tcPr>
            <w:tcW w:w="934" w:type="pct"/>
            <w:gridSpan w:val="2"/>
            <w:vAlign w:val="center"/>
          </w:tcPr>
          <w:p w14:paraId="4CF64315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36.69±24.78</w:t>
            </w:r>
          </w:p>
        </w:tc>
        <w:tc>
          <w:tcPr>
            <w:tcW w:w="1050" w:type="pct"/>
            <w:vAlign w:val="center"/>
          </w:tcPr>
          <w:p w14:paraId="1E785259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873" w:type="pct"/>
            <w:vAlign w:val="center"/>
          </w:tcPr>
          <w:p w14:paraId="08FBF262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</w:tr>
      <w:tr w:rsidR="00D41D35" w:rsidRPr="00D41D35" w14:paraId="7C710702" w14:textId="77777777" w:rsidTr="00D41D35">
        <w:tc>
          <w:tcPr>
            <w:tcW w:w="1283" w:type="pct"/>
            <w:vAlign w:val="center"/>
          </w:tcPr>
          <w:p w14:paraId="219770CB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SAS score</w:t>
            </w:r>
          </w:p>
        </w:tc>
        <w:tc>
          <w:tcPr>
            <w:tcW w:w="860" w:type="pct"/>
            <w:vAlign w:val="center"/>
          </w:tcPr>
          <w:p w14:paraId="49CEE95F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42.50±7.77</w:t>
            </w:r>
          </w:p>
        </w:tc>
        <w:tc>
          <w:tcPr>
            <w:tcW w:w="934" w:type="pct"/>
            <w:gridSpan w:val="2"/>
            <w:vAlign w:val="center"/>
          </w:tcPr>
          <w:p w14:paraId="21DBC23F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39.13±9.08</w:t>
            </w:r>
          </w:p>
        </w:tc>
        <w:tc>
          <w:tcPr>
            <w:tcW w:w="1050" w:type="pct"/>
            <w:vAlign w:val="center"/>
          </w:tcPr>
          <w:p w14:paraId="06B7B179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73" w:type="pct"/>
            <w:vAlign w:val="center"/>
          </w:tcPr>
          <w:p w14:paraId="5020267A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</w:tr>
      <w:tr w:rsidR="00D41D35" w:rsidRPr="00D41D35" w14:paraId="31A292BB" w14:textId="77777777" w:rsidTr="00D41D35">
        <w:tc>
          <w:tcPr>
            <w:tcW w:w="1283" w:type="pct"/>
            <w:vAlign w:val="center"/>
          </w:tcPr>
          <w:p w14:paraId="1726DF20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SDS score</w:t>
            </w:r>
          </w:p>
        </w:tc>
        <w:tc>
          <w:tcPr>
            <w:tcW w:w="860" w:type="pct"/>
            <w:vAlign w:val="center"/>
          </w:tcPr>
          <w:p w14:paraId="494A8ACB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42.82±8.03</w:t>
            </w:r>
          </w:p>
        </w:tc>
        <w:tc>
          <w:tcPr>
            <w:tcW w:w="934" w:type="pct"/>
            <w:gridSpan w:val="2"/>
            <w:vAlign w:val="center"/>
          </w:tcPr>
          <w:p w14:paraId="4BBB621D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41.15±12.26</w:t>
            </w:r>
          </w:p>
        </w:tc>
        <w:tc>
          <w:tcPr>
            <w:tcW w:w="1050" w:type="pct"/>
            <w:vAlign w:val="center"/>
          </w:tcPr>
          <w:p w14:paraId="6EAFE09A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73" w:type="pct"/>
            <w:vAlign w:val="center"/>
          </w:tcPr>
          <w:p w14:paraId="6C486DA0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</w:tr>
      <w:tr w:rsidR="00D41D35" w:rsidRPr="00D41D35" w14:paraId="75125702" w14:textId="77777777" w:rsidTr="00D41D35">
        <w:tc>
          <w:tcPr>
            <w:tcW w:w="1283" w:type="pct"/>
            <w:vAlign w:val="center"/>
          </w:tcPr>
          <w:p w14:paraId="44E3D04C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Ghrelin concentration</w:t>
            </w:r>
          </w:p>
        </w:tc>
        <w:tc>
          <w:tcPr>
            <w:tcW w:w="860" w:type="pct"/>
            <w:vAlign w:val="center"/>
          </w:tcPr>
          <w:p w14:paraId="72BACE92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9.63±1.79</w:t>
            </w:r>
          </w:p>
        </w:tc>
        <w:tc>
          <w:tcPr>
            <w:tcW w:w="934" w:type="pct"/>
            <w:gridSpan w:val="2"/>
            <w:vAlign w:val="center"/>
          </w:tcPr>
          <w:p w14:paraId="0393A483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9.78±1.47</w:t>
            </w:r>
          </w:p>
        </w:tc>
        <w:tc>
          <w:tcPr>
            <w:tcW w:w="1050" w:type="pct"/>
            <w:vAlign w:val="center"/>
          </w:tcPr>
          <w:p w14:paraId="521AF79A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-0.261</w:t>
            </w:r>
          </w:p>
        </w:tc>
        <w:tc>
          <w:tcPr>
            <w:tcW w:w="873" w:type="pct"/>
            <w:vAlign w:val="center"/>
          </w:tcPr>
          <w:p w14:paraId="6F99A9C1" w14:textId="77777777" w:rsidR="00D41D35" w:rsidRPr="00D41D35" w:rsidRDefault="00D41D35" w:rsidP="00D41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D35"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</w:tr>
    </w:tbl>
    <w:p w14:paraId="555A3851" w14:textId="77777777" w:rsidR="00D41D35" w:rsidRPr="00D41D35" w:rsidRDefault="00D41D35" w:rsidP="00D41D35">
      <w:pPr>
        <w:rPr>
          <w:rFonts w:ascii="Arial" w:hAnsi="Arial" w:cs="Arial"/>
        </w:rPr>
      </w:pPr>
    </w:p>
    <w:p w14:paraId="32D6478E" w14:textId="6183F0EB" w:rsidR="00D41D35" w:rsidRPr="00D41D35" w:rsidRDefault="00D41D35" w:rsidP="00D41D35">
      <w:pPr>
        <w:rPr>
          <w:rFonts w:ascii="Arial" w:hAnsi="Arial" w:cs="Arial"/>
        </w:rPr>
      </w:pPr>
    </w:p>
    <w:p w14:paraId="1DBE5B83" w14:textId="2AC978E6" w:rsidR="00D41D35" w:rsidRPr="00D41D35" w:rsidRDefault="00D41D35" w:rsidP="00D41D35">
      <w:pPr>
        <w:rPr>
          <w:rFonts w:ascii="Arial" w:hAnsi="Arial" w:cs="Arial"/>
        </w:rPr>
      </w:pPr>
    </w:p>
    <w:p w14:paraId="0E2FCDE6" w14:textId="5AFAA8D3" w:rsidR="00D41D35" w:rsidRPr="00D41D35" w:rsidRDefault="00D41D35" w:rsidP="00D41D35">
      <w:pPr>
        <w:rPr>
          <w:rFonts w:ascii="Arial" w:hAnsi="Arial" w:cs="Arial"/>
        </w:rPr>
      </w:pPr>
    </w:p>
    <w:p w14:paraId="5D2B904D" w14:textId="6B4BB828" w:rsidR="00D41D35" w:rsidRPr="00D41D35" w:rsidRDefault="00D41D35" w:rsidP="00D41D35">
      <w:pPr>
        <w:rPr>
          <w:rFonts w:ascii="Arial" w:hAnsi="Arial" w:cs="Arial"/>
        </w:rPr>
      </w:pPr>
    </w:p>
    <w:p w14:paraId="52E4BCBC" w14:textId="2C2948D9" w:rsidR="00D41D35" w:rsidRPr="00D41D35" w:rsidRDefault="00D41D35" w:rsidP="00D41D35">
      <w:pPr>
        <w:rPr>
          <w:rFonts w:ascii="Arial" w:hAnsi="Arial" w:cs="Arial"/>
        </w:rPr>
      </w:pPr>
    </w:p>
    <w:p w14:paraId="0A94F4D1" w14:textId="77777777" w:rsidR="00D41D35" w:rsidRPr="00D41D35" w:rsidRDefault="00D41D35" w:rsidP="00D41D35">
      <w:pPr>
        <w:rPr>
          <w:rFonts w:ascii="Arial" w:hAnsi="Arial" w:cs="Arial"/>
        </w:rPr>
      </w:pPr>
    </w:p>
    <w:p w14:paraId="37E1D844" w14:textId="77777777" w:rsidR="00092471" w:rsidRPr="00D41D35" w:rsidRDefault="00092471" w:rsidP="00A5732F">
      <w:pPr>
        <w:ind w:leftChars="-540" w:left="-1134" w:rightChars="-643" w:right="-1350"/>
        <w:rPr>
          <w:rFonts w:ascii="Arial" w:hAnsi="Arial" w:cs="Arial"/>
        </w:rPr>
      </w:pPr>
    </w:p>
    <w:p w14:paraId="6E32859D" w14:textId="767ED4A8" w:rsidR="00092471" w:rsidRPr="00D41D35" w:rsidRDefault="00092471">
      <w:pPr>
        <w:widowControl/>
        <w:jc w:val="left"/>
        <w:rPr>
          <w:rFonts w:ascii="Arial" w:hAnsi="Arial" w:cs="Arial"/>
        </w:rPr>
      </w:pPr>
    </w:p>
    <w:p w14:paraId="7AB139CF" w14:textId="7C03BDB2" w:rsidR="00D41D35" w:rsidRPr="00D41D35" w:rsidRDefault="00D41D35">
      <w:pPr>
        <w:widowControl/>
        <w:jc w:val="left"/>
        <w:rPr>
          <w:rFonts w:ascii="Arial" w:hAnsi="Arial" w:cs="Arial"/>
        </w:rPr>
      </w:pPr>
    </w:p>
    <w:p w14:paraId="36914D7A" w14:textId="7F5605E0" w:rsidR="00D41D35" w:rsidRPr="00D41D35" w:rsidRDefault="00D41D35">
      <w:pPr>
        <w:widowControl/>
        <w:jc w:val="left"/>
        <w:rPr>
          <w:rFonts w:ascii="Arial" w:hAnsi="Arial" w:cs="Arial"/>
        </w:rPr>
      </w:pPr>
    </w:p>
    <w:p w14:paraId="66F2F2F6" w14:textId="681BA542" w:rsidR="00D41D35" w:rsidRPr="00D41D35" w:rsidRDefault="00D41D35" w:rsidP="00D41D35">
      <w:pPr>
        <w:spacing w:line="480" w:lineRule="auto"/>
        <w:ind w:firstLineChars="200" w:firstLine="420"/>
        <w:rPr>
          <w:rFonts w:ascii="Arial" w:hAnsi="Arial" w:cs="Arial"/>
        </w:rPr>
      </w:pPr>
      <w:r w:rsidRPr="00D41D35">
        <w:rPr>
          <w:rFonts w:ascii="Arial" w:hAnsi="Arial" w:cs="Arial"/>
        </w:rPr>
        <w:t xml:space="preserve">BMI, Body mass index; NDSI, Nepean Dyspepsia Symptom Index; SAS, the </w:t>
      </w:r>
      <w:proofErr w:type="spellStart"/>
      <w:r w:rsidRPr="00D41D35">
        <w:rPr>
          <w:rFonts w:ascii="Arial" w:hAnsi="Arial" w:cs="Arial"/>
        </w:rPr>
        <w:t>Zung</w:t>
      </w:r>
      <w:proofErr w:type="spellEnd"/>
      <w:r w:rsidRPr="00D41D35">
        <w:rPr>
          <w:rFonts w:ascii="Arial" w:hAnsi="Arial" w:cs="Arial"/>
        </w:rPr>
        <w:t xml:space="preserve"> Self-Rating Anxiety Scale; SDS, the </w:t>
      </w:r>
      <w:proofErr w:type="spellStart"/>
      <w:r w:rsidRPr="00D41D35">
        <w:rPr>
          <w:rFonts w:ascii="Arial" w:hAnsi="Arial" w:cs="Arial"/>
        </w:rPr>
        <w:t>Zung</w:t>
      </w:r>
      <w:proofErr w:type="spellEnd"/>
      <w:r w:rsidRPr="00D41D35">
        <w:rPr>
          <w:rFonts w:ascii="Arial" w:hAnsi="Arial" w:cs="Arial"/>
        </w:rPr>
        <w:t xml:space="preserve"> Self-Rating Depression Scale; Y, years; M, months; SD, standard deviation; Groups: FD, functional dyspepsia.</w:t>
      </w:r>
    </w:p>
    <w:p w14:paraId="222C6A4C" w14:textId="1CF6AC45" w:rsidR="00D41D35" w:rsidRPr="00D41D35" w:rsidRDefault="00D41D35">
      <w:pPr>
        <w:widowControl/>
        <w:jc w:val="left"/>
        <w:rPr>
          <w:rFonts w:ascii="Arial" w:hAnsi="Arial" w:cs="Arial"/>
        </w:rPr>
      </w:pPr>
    </w:p>
    <w:p w14:paraId="3E3B918F" w14:textId="0E4BE129" w:rsidR="00D41D35" w:rsidRPr="00D41D35" w:rsidRDefault="00D41D35">
      <w:pPr>
        <w:widowControl/>
        <w:jc w:val="left"/>
        <w:rPr>
          <w:rFonts w:ascii="Arial" w:hAnsi="Arial" w:cs="Arial"/>
        </w:rPr>
      </w:pPr>
    </w:p>
    <w:p w14:paraId="10099CF1" w14:textId="5BD6821F" w:rsidR="00D41D35" w:rsidRPr="00D41D35" w:rsidRDefault="00D41D35">
      <w:pPr>
        <w:widowControl/>
        <w:jc w:val="left"/>
        <w:rPr>
          <w:rFonts w:ascii="Arial" w:hAnsi="Arial" w:cs="Arial"/>
        </w:rPr>
      </w:pPr>
    </w:p>
    <w:p w14:paraId="4F4ABE6C" w14:textId="017802F0" w:rsidR="00D41D35" w:rsidRPr="00D41D35" w:rsidRDefault="00D41D35">
      <w:pPr>
        <w:widowControl/>
        <w:jc w:val="left"/>
        <w:rPr>
          <w:rFonts w:ascii="Arial" w:hAnsi="Arial" w:cs="Arial"/>
        </w:rPr>
      </w:pPr>
    </w:p>
    <w:p w14:paraId="20D9DB54" w14:textId="5C5C1EC7" w:rsidR="00F82874" w:rsidRPr="00D41D35" w:rsidRDefault="0038276C" w:rsidP="00F82874">
      <w:pPr>
        <w:pStyle w:val="2"/>
        <w:rPr>
          <w:rFonts w:ascii="Arial" w:hAnsi="Arial" w:cs="Arial"/>
          <w:sz w:val="28"/>
          <w:szCs w:val="28"/>
        </w:rPr>
      </w:pPr>
      <w:r w:rsidRPr="00D41D35">
        <w:rPr>
          <w:rFonts w:ascii="Arial" w:hAnsi="Arial" w:cs="Arial"/>
          <w:sz w:val="28"/>
          <w:szCs w:val="28"/>
        </w:rPr>
        <w:lastRenderedPageBreak/>
        <w:t>Supplementary Table 2</w:t>
      </w:r>
      <w:r w:rsidR="00F82874" w:rsidRPr="00D41D35">
        <w:rPr>
          <w:rFonts w:ascii="Arial" w:hAnsi="Arial" w:cs="Arial"/>
          <w:sz w:val="28"/>
          <w:szCs w:val="28"/>
        </w:rPr>
        <w:t xml:space="preserve"> Abnormal </w:t>
      </w:r>
      <w:proofErr w:type="spellStart"/>
      <w:r w:rsidR="00F82874" w:rsidRPr="00D41D35">
        <w:rPr>
          <w:rFonts w:ascii="Arial" w:hAnsi="Arial" w:cs="Arial"/>
          <w:sz w:val="28"/>
          <w:szCs w:val="28"/>
        </w:rPr>
        <w:t>rsFC</w:t>
      </w:r>
      <w:proofErr w:type="spellEnd"/>
      <w:r w:rsidR="00F82874" w:rsidRPr="00D41D35">
        <w:rPr>
          <w:rFonts w:ascii="Arial" w:hAnsi="Arial" w:cs="Arial"/>
          <w:sz w:val="28"/>
          <w:szCs w:val="28"/>
        </w:rPr>
        <w:t xml:space="preserve"> between amygdala subregions and </w:t>
      </w:r>
      <w:r w:rsidR="00C47BDB" w:rsidRPr="00D41D35">
        <w:rPr>
          <w:rFonts w:ascii="Arial" w:hAnsi="Arial" w:cs="Arial"/>
          <w:sz w:val="28"/>
          <w:szCs w:val="28"/>
        </w:rPr>
        <w:t xml:space="preserve">the </w:t>
      </w:r>
      <w:r w:rsidR="00F82874" w:rsidRPr="00D41D35">
        <w:rPr>
          <w:rFonts w:ascii="Arial" w:hAnsi="Arial" w:cs="Arial"/>
          <w:sz w:val="28"/>
          <w:szCs w:val="28"/>
        </w:rPr>
        <w:t>whole brain in FD patients compared with HS</w:t>
      </w:r>
    </w:p>
    <w:tbl>
      <w:tblPr>
        <w:tblStyle w:val="a7"/>
        <w:tblW w:w="14001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418"/>
        <w:gridCol w:w="1274"/>
        <w:gridCol w:w="5245"/>
        <w:gridCol w:w="1005"/>
        <w:gridCol w:w="711"/>
        <w:gridCol w:w="708"/>
        <w:gridCol w:w="708"/>
        <w:gridCol w:w="837"/>
        <w:gridCol w:w="851"/>
      </w:tblGrid>
      <w:tr w:rsidR="00F82874" w:rsidRPr="00D41D35" w14:paraId="3683D144" w14:textId="77777777" w:rsidTr="001F7635">
        <w:tc>
          <w:tcPr>
            <w:tcW w:w="124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60BFE5E1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Contrast</w:t>
            </w:r>
          </w:p>
        </w:tc>
        <w:tc>
          <w:tcPr>
            <w:tcW w:w="141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3CE2C3B4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ROI/Seed</w:t>
            </w:r>
          </w:p>
        </w:tc>
        <w:tc>
          <w:tcPr>
            <w:tcW w:w="127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627A977F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Cluster size</w:t>
            </w:r>
          </w:p>
        </w:tc>
        <w:tc>
          <w:tcPr>
            <w:tcW w:w="524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1412CB71" w14:textId="02E5FBF7" w:rsidR="00F82874" w:rsidRPr="00D41D35" w:rsidRDefault="00E10B19" w:rsidP="001F7635">
            <w:pPr>
              <w:jc w:val="left"/>
              <w:rPr>
                <w:rFonts w:ascii="Arial" w:hAnsi="Arial" w:cs="Arial"/>
                <w:szCs w:val="21"/>
              </w:rPr>
            </w:pPr>
            <w:proofErr w:type="spellStart"/>
            <w:r w:rsidRPr="00D41D35">
              <w:rPr>
                <w:rFonts w:ascii="Arial" w:hAnsi="Arial" w:cs="Arial"/>
                <w:szCs w:val="21"/>
              </w:rPr>
              <w:t>rsFC</w:t>
            </w:r>
            <w:proofErr w:type="spellEnd"/>
            <w:r w:rsidRPr="00D41D35">
              <w:rPr>
                <w:rFonts w:ascii="Arial" w:hAnsi="Arial" w:cs="Arial"/>
                <w:szCs w:val="21"/>
              </w:rPr>
              <w:t xml:space="preserve"> </w:t>
            </w:r>
            <w:r w:rsidR="00F82874" w:rsidRPr="00D41D35">
              <w:rPr>
                <w:rFonts w:ascii="Arial" w:hAnsi="Arial" w:cs="Arial"/>
                <w:szCs w:val="21"/>
              </w:rPr>
              <w:t>regions</w:t>
            </w:r>
          </w:p>
        </w:tc>
        <w:tc>
          <w:tcPr>
            <w:tcW w:w="100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30135B89" w14:textId="77777777" w:rsidR="00F82874" w:rsidRPr="00D41D35" w:rsidRDefault="00F82874" w:rsidP="00216963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L/R</w:t>
            </w:r>
          </w:p>
        </w:tc>
        <w:tc>
          <w:tcPr>
            <w:tcW w:w="71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71AB540F" w14:textId="77777777" w:rsidR="00F82874" w:rsidRPr="00D41D35" w:rsidRDefault="00F82874" w:rsidP="00216963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BA</w:t>
            </w:r>
          </w:p>
        </w:tc>
        <w:tc>
          <w:tcPr>
            <w:tcW w:w="2253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54C4B39E" w14:textId="77777777" w:rsidR="00F82874" w:rsidRPr="00D41D35" w:rsidRDefault="00F82874" w:rsidP="008432BD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MNI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192B8B18" w14:textId="77777777" w:rsidR="00F82874" w:rsidRPr="00D41D35" w:rsidRDefault="00F82874" w:rsidP="00216963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T</w:t>
            </w:r>
          </w:p>
        </w:tc>
      </w:tr>
      <w:tr w:rsidR="00F82874" w:rsidRPr="00D41D35" w14:paraId="7BE7D0C6" w14:textId="77777777" w:rsidTr="001F7635">
        <w:tc>
          <w:tcPr>
            <w:tcW w:w="1244" w:type="dxa"/>
            <w:vMerge/>
            <w:tcBorders>
              <w:bottom w:val="single" w:sz="4" w:space="0" w:color="000000" w:themeColor="text1"/>
            </w:tcBorders>
          </w:tcPr>
          <w:p w14:paraId="79FFE45B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14:paraId="68E88246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vMerge/>
            <w:tcBorders>
              <w:bottom w:val="single" w:sz="4" w:space="0" w:color="000000" w:themeColor="text1"/>
            </w:tcBorders>
          </w:tcPr>
          <w:p w14:paraId="3ADAA427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245" w:type="dxa"/>
            <w:vMerge/>
            <w:tcBorders>
              <w:bottom w:val="single" w:sz="4" w:space="0" w:color="000000" w:themeColor="text1"/>
            </w:tcBorders>
          </w:tcPr>
          <w:p w14:paraId="70D83525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005" w:type="dxa"/>
            <w:vMerge/>
            <w:tcBorders>
              <w:bottom w:val="single" w:sz="4" w:space="0" w:color="000000" w:themeColor="text1"/>
            </w:tcBorders>
          </w:tcPr>
          <w:p w14:paraId="317BC97F" w14:textId="77777777" w:rsidR="00F82874" w:rsidRPr="00D41D35" w:rsidRDefault="00F82874" w:rsidP="0038276C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11" w:type="dxa"/>
            <w:vMerge/>
            <w:tcBorders>
              <w:bottom w:val="single" w:sz="4" w:space="0" w:color="000000" w:themeColor="text1"/>
            </w:tcBorders>
          </w:tcPr>
          <w:p w14:paraId="74EDED1E" w14:textId="77777777" w:rsidR="00F82874" w:rsidRPr="00D41D35" w:rsidRDefault="00F82874" w:rsidP="0038276C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6AE8BE3" w14:textId="77777777" w:rsidR="00F82874" w:rsidRPr="00D41D35" w:rsidRDefault="00F82874" w:rsidP="008432BD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1396432" w14:textId="77777777" w:rsidR="00F82874" w:rsidRPr="00D41D35" w:rsidRDefault="00F82874" w:rsidP="00D11BF9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y</w:t>
            </w:r>
          </w:p>
        </w:tc>
        <w:tc>
          <w:tcPr>
            <w:tcW w:w="8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1C5BF1D" w14:textId="77777777" w:rsidR="00F82874" w:rsidRPr="00D41D35" w:rsidRDefault="00F82874" w:rsidP="00D11BF9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z</w:t>
            </w: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14:paraId="3A41730F" w14:textId="77777777" w:rsidR="00F82874" w:rsidRPr="00D41D35" w:rsidRDefault="00F82874" w:rsidP="0038276C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F82874" w:rsidRPr="00D41D35" w14:paraId="31E5C1B2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07414354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</w:rPr>
              <w:t>FD&gt;HS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DC0A9AE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left BLA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33A72F2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1211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45875C5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SMC/MCC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10AAE7D4" w14:textId="4BFFD5DF" w:rsidR="00F82874" w:rsidRPr="00D41D35" w:rsidRDefault="00C47BDB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bilateral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78C5AA7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6,32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E7E79B5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50FE1B5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0D52A523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95F506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5.55</w:t>
            </w:r>
          </w:p>
        </w:tc>
      </w:tr>
      <w:tr w:rsidR="00F82874" w:rsidRPr="00D41D35" w14:paraId="5E36E3ED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56448D53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EEE83D1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F43BA86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982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2457791A" w14:textId="77777777" w:rsidR="00F82874" w:rsidRPr="00D41D35" w:rsidRDefault="00C47BDB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anter</w:t>
            </w:r>
            <w:r w:rsidR="00F82874" w:rsidRPr="00D41D35">
              <w:rPr>
                <w:rFonts w:ascii="Arial" w:hAnsi="Arial" w:cs="Arial"/>
              </w:rPr>
              <w:t>ior INS/</w:t>
            </w:r>
            <w:r w:rsidRPr="00D41D35">
              <w:rPr>
                <w:rFonts w:ascii="Arial" w:hAnsi="Arial" w:cs="Arial"/>
              </w:rPr>
              <w:t>c</w:t>
            </w:r>
            <w:r w:rsidR="00F82874" w:rsidRPr="00D41D35">
              <w:rPr>
                <w:rFonts w:ascii="Arial" w:hAnsi="Arial" w:cs="Arial"/>
              </w:rPr>
              <w:t>entral operculum/STG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4ACDACCB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F6AB320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B66A220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B6674C0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6499BC65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DD55F0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5.03</w:t>
            </w:r>
          </w:p>
        </w:tc>
      </w:tr>
      <w:tr w:rsidR="00F82874" w:rsidRPr="00D41D35" w14:paraId="0A1F89FB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7AD2F228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9A0DA6D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AE83EAB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505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3AB9135E" w14:textId="30BCAD1F" w:rsidR="00F82874" w:rsidRPr="00D41D35" w:rsidRDefault="00C47BDB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 xml:space="preserve">central/parietal operculum/planum </w:t>
            </w:r>
            <w:proofErr w:type="spellStart"/>
            <w:r w:rsidRPr="00D41D35">
              <w:rPr>
                <w:rFonts w:ascii="Arial" w:hAnsi="Arial" w:cs="Arial"/>
              </w:rPr>
              <w:t>temporale</w:t>
            </w:r>
            <w:proofErr w:type="spell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6928D0B1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DDB0472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64663B4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56BC582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-18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5284F341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4D516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4.94</w:t>
            </w:r>
          </w:p>
        </w:tc>
      </w:tr>
      <w:tr w:rsidR="00F82874" w:rsidRPr="00D41D35" w14:paraId="476E8C42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76FD259E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8990A85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2356E5A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381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66D74AF5" w14:textId="77777777" w:rsidR="00F82874" w:rsidRPr="00D41D35" w:rsidRDefault="00C47BDB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c</w:t>
            </w:r>
            <w:r w:rsidR="00F82874" w:rsidRPr="00D41D35">
              <w:rPr>
                <w:rFonts w:ascii="Arial" w:hAnsi="Arial" w:cs="Arial"/>
              </w:rPr>
              <w:t>entral operculum/</w:t>
            </w:r>
            <w:proofErr w:type="spellStart"/>
            <w:r w:rsidR="00F82874" w:rsidRPr="00D41D35">
              <w:rPr>
                <w:rFonts w:ascii="Arial" w:hAnsi="Arial" w:cs="Arial"/>
              </w:rPr>
              <w:t>PrG</w:t>
            </w:r>
            <w:proofErr w:type="spellEnd"/>
            <w:r w:rsidR="00F82874" w:rsidRPr="00D41D35">
              <w:rPr>
                <w:rFonts w:ascii="Arial" w:hAnsi="Arial" w:cs="Arial"/>
              </w:rPr>
              <w:t>/</w:t>
            </w:r>
            <w:proofErr w:type="spellStart"/>
            <w:r w:rsidR="00F82874" w:rsidRPr="00D41D35">
              <w:rPr>
                <w:rFonts w:ascii="Arial" w:hAnsi="Arial" w:cs="Arial"/>
              </w:rPr>
              <w:t>PoG</w:t>
            </w:r>
            <w:proofErr w:type="spell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6C639828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3D119BD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7D52E05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-48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8533ECC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0C9CEECE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820E61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4.79</w:t>
            </w:r>
          </w:p>
        </w:tc>
      </w:tr>
      <w:tr w:rsidR="00F82874" w:rsidRPr="00D41D35" w14:paraId="41687224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7707A4E7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B4E2574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FFFD6F0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130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14E5A283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SFG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48982FAA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1696FD1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9,46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4F35D5A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750F08E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57294D87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901AFE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4.20</w:t>
            </w:r>
          </w:p>
        </w:tc>
      </w:tr>
      <w:tr w:rsidR="00F82874" w:rsidRPr="00D41D35" w14:paraId="6D435DD1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5EEFB02F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C46E480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6B8CBC8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262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6A6E83DB" w14:textId="77777777" w:rsidR="00F82874" w:rsidRPr="00D41D35" w:rsidRDefault="00C47BDB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p</w:t>
            </w:r>
            <w:r w:rsidR="00F82874" w:rsidRPr="00D41D35">
              <w:rPr>
                <w:rFonts w:ascii="Arial" w:hAnsi="Arial" w:cs="Arial"/>
              </w:rPr>
              <w:t>arietal operculum/SMG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2CC55E59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AC1447D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36D462D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-54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22A133A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-36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43305A9B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10D18A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3.77</w:t>
            </w:r>
          </w:p>
        </w:tc>
      </w:tr>
      <w:tr w:rsidR="00F82874" w:rsidRPr="00D41D35" w14:paraId="2C2CCB85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4C730E17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4F0693C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right BLA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6021DAE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137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5A3971DA" w14:textId="77777777" w:rsidR="00F82874" w:rsidRPr="00D41D35" w:rsidRDefault="00C47BDB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ce</w:t>
            </w:r>
            <w:r w:rsidR="00F82874" w:rsidRPr="00D41D35">
              <w:rPr>
                <w:rFonts w:ascii="Arial" w:hAnsi="Arial" w:cs="Arial"/>
              </w:rPr>
              <w:t>ntral operculum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68D1A9A2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E65AC34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D8C2680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-48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4ADCDA5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4AB72847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911703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4.29</w:t>
            </w:r>
          </w:p>
        </w:tc>
      </w:tr>
      <w:tr w:rsidR="00F82874" w:rsidRPr="00D41D35" w14:paraId="116A64B7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4D8889DA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A1D568D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28E1759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246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02266AE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SMC /MCC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02CA07A4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bilateral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B93DDAC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2ABC0B8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20D03EC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285C4D9A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19D0C1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4.15</w:t>
            </w:r>
          </w:p>
        </w:tc>
      </w:tr>
      <w:tr w:rsidR="00F82874" w:rsidRPr="00D41D35" w14:paraId="3503EF1F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39A689D6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502A9EA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left CMA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23D4150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218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52FF6298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SMG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2A763477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3C78B81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93F9845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-60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7C1890D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-56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66B38678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3AA621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4.52</w:t>
            </w:r>
          </w:p>
        </w:tc>
      </w:tr>
      <w:tr w:rsidR="00F82874" w:rsidRPr="00D41D35" w14:paraId="0B35B048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72F93567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D8292A6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540C93C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158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51750852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proofErr w:type="spellStart"/>
            <w:r w:rsidRPr="00D41D35">
              <w:rPr>
                <w:rFonts w:ascii="Arial" w:hAnsi="Arial" w:cs="Arial"/>
              </w:rPr>
              <w:t>dlPFC</w:t>
            </w:r>
            <w:proofErr w:type="spell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11CCFFA5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07805DB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7855CC8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-40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2451D4D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6082049A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F76048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4.29</w:t>
            </w:r>
          </w:p>
        </w:tc>
      </w:tr>
      <w:tr w:rsidR="00F82874" w:rsidRPr="00D41D35" w14:paraId="51FA10B9" w14:textId="77777777" w:rsidTr="001F7635">
        <w:trPr>
          <w:trHeight w:val="341"/>
        </w:trPr>
        <w:tc>
          <w:tcPr>
            <w:tcW w:w="1244" w:type="dxa"/>
            <w:tcBorders>
              <w:top w:val="nil"/>
              <w:bottom w:val="nil"/>
            </w:tcBorders>
          </w:tcPr>
          <w:p w14:paraId="25B87307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021A837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63F0333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161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0A6A7E5E" w14:textId="77777777" w:rsidR="00F82874" w:rsidRPr="00D41D35" w:rsidRDefault="00C47BDB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an</w:t>
            </w:r>
            <w:r w:rsidR="00F82874" w:rsidRPr="00D41D35">
              <w:rPr>
                <w:rFonts w:ascii="Arial" w:hAnsi="Arial" w:cs="Arial"/>
              </w:rPr>
              <w:t>gular gyrus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327E9086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C7B3D3F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EE9682F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-40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B4ECC29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-54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58FB08C0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8B8F02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4.23</w:t>
            </w:r>
          </w:p>
        </w:tc>
      </w:tr>
      <w:tr w:rsidR="00F82874" w:rsidRPr="00D41D35" w14:paraId="2D0C4308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0160709D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</w:rPr>
              <w:t>FD&lt;HS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BCCDD9F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left BLA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D5F0B82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911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32494B13" w14:textId="77777777" w:rsidR="00F82874" w:rsidRPr="00D41D35" w:rsidRDefault="00C47BDB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an</w:t>
            </w:r>
            <w:r w:rsidR="00F82874" w:rsidRPr="00D41D35">
              <w:rPr>
                <w:rFonts w:ascii="Arial" w:hAnsi="Arial" w:cs="Arial"/>
              </w:rPr>
              <w:t>gular gyrus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40D1F15E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1257857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5868F9A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-38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63FD34C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-72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4999E7F8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64FB5F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5.11</w:t>
            </w:r>
          </w:p>
        </w:tc>
      </w:tr>
      <w:tr w:rsidR="00F82874" w:rsidRPr="00D41D35" w14:paraId="7CD04E85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4A744360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9499FED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8893012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700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52060EBC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proofErr w:type="spellStart"/>
            <w:r w:rsidRPr="00D41D35">
              <w:rPr>
                <w:rFonts w:ascii="Arial" w:hAnsi="Arial" w:cs="Arial"/>
              </w:rPr>
              <w:t>dlPFC</w:t>
            </w:r>
            <w:proofErr w:type="spell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4D70273A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29DA93F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572B32C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-34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C507E4B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2709DEE3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B8638F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4.89</w:t>
            </w:r>
          </w:p>
        </w:tc>
      </w:tr>
      <w:tr w:rsidR="00F82874" w:rsidRPr="00D41D35" w14:paraId="4C85793F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5E6141E5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429D884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4641020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326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6DCB8319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MTG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3371505E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D24EA69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C4183D4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-62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86B3301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-28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7390A924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B5CCFB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4.51</w:t>
            </w:r>
          </w:p>
        </w:tc>
      </w:tr>
      <w:tr w:rsidR="00F82874" w:rsidRPr="00D41D35" w14:paraId="6C26718A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37894B57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91C2033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70C04F7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345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632759A9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FP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77A791BE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28F0EB2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533B96C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C5D60B0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055334E8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214A26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4.32</w:t>
            </w:r>
          </w:p>
        </w:tc>
      </w:tr>
      <w:tr w:rsidR="00F82874" w:rsidRPr="00D41D35" w14:paraId="3A5D590E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19DE9DE4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C5BF6E4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F1B521C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204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1629C860" w14:textId="77777777" w:rsidR="00F82874" w:rsidRPr="00D41D35" w:rsidRDefault="00C47BDB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cerebellum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5BF8DA4C" w14:textId="514A5853" w:rsidR="00F82874" w:rsidRPr="00D41D35" w:rsidRDefault="00C47BDB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bilateral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4DB8420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468BCC2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11E1F23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-56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5B9D788D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-46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269635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4.19</w:t>
            </w:r>
          </w:p>
        </w:tc>
      </w:tr>
      <w:tr w:rsidR="00F82874" w:rsidRPr="00D41D35" w14:paraId="3B202302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2A2E33D9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987C36E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8612441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1B8D4E3" w14:textId="77777777" w:rsidR="00F82874" w:rsidRPr="00D41D35" w:rsidRDefault="00C47BDB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b</w:t>
            </w:r>
            <w:r w:rsidR="00F82874" w:rsidRPr="00D41D35">
              <w:rPr>
                <w:rFonts w:ascii="Arial" w:hAnsi="Arial" w:cs="Arial"/>
              </w:rPr>
              <w:t>rain stem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6ACBEB4B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C0E8C7D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5307525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F0AEF32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-44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11873A71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-46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D9BC79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4.15</w:t>
            </w:r>
          </w:p>
        </w:tc>
      </w:tr>
      <w:tr w:rsidR="00F82874" w:rsidRPr="00D41D35" w14:paraId="062B3143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5AEBCE47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3556FBB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FAC2F07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183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2B94EE12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proofErr w:type="spellStart"/>
            <w:r w:rsidRPr="00D41D35">
              <w:rPr>
                <w:rFonts w:ascii="Arial" w:hAnsi="Arial" w:cs="Arial"/>
              </w:rPr>
              <w:t>mPFC</w:t>
            </w:r>
            <w:proofErr w:type="spell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0B7DE9CE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87F3F53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4AD5BE6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9AB4D10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4BB835BB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21561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4.09</w:t>
            </w:r>
          </w:p>
        </w:tc>
      </w:tr>
      <w:tr w:rsidR="00F82874" w:rsidRPr="00D41D35" w14:paraId="3EF2A291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420D971B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E6AB064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DFDAE09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202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080A9AF1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PCC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19E6B2D8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267D126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3CF7FFD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A6DD6F0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-34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12DBA0B6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B132B2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4.03</w:t>
            </w:r>
          </w:p>
        </w:tc>
      </w:tr>
      <w:tr w:rsidR="00F82874" w:rsidRPr="00D41D35" w14:paraId="2FB329C8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7D536E96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4C66F80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right BLA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BB0307B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407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140B440" w14:textId="77777777" w:rsidR="00F82874" w:rsidRPr="00D41D35" w:rsidRDefault="00C47BDB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a</w:t>
            </w:r>
            <w:r w:rsidR="00F82874" w:rsidRPr="00D41D35">
              <w:rPr>
                <w:rFonts w:ascii="Arial" w:hAnsi="Arial" w:cs="Arial"/>
              </w:rPr>
              <w:t>ngular gyrus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6A4FE5B9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62CC852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F0DAAA9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-38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A58EA10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-72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20184B65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112487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4.45</w:t>
            </w:r>
          </w:p>
        </w:tc>
      </w:tr>
      <w:tr w:rsidR="00F82874" w:rsidRPr="00D41D35" w14:paraId="516131D2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0756B63A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4997702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E775A73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134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33D5B5A2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proofErr w:type="spellStart"/>
            <w:r w:rsidRPr="00D41D35">
              <w:rPr>
                <w:rFonts w:ascii="Arial" w:hAnsi="Arial" w:cs="Arial"/>
              </w:rPr>
              <w:t>dlPFC</w:t>
            </w:r>
            <w:proofErr w:type="spell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28A5E91C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FECA82A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4FC6106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-18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122F021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446310BB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5C19B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4.00</w:t>
            </w:r>
          </w:p>
        </w:tc>
      </w:tr>
      <w:tr w:rsidR="00F82874" w:rsidRPr="00D41D35" w14:paraId="7A507BB2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18C12F51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640EABA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left CMA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379B32B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158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2EDB4B0B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occipital fusiform gyrus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2DDAB758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AB87659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1A103D5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-24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91CD181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-82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519E1482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85A67B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3.76</w:t>
            </w:r>
          </w:p>
        </w:tc>
      </w:tr>
      <w:tr w:rsidR="00F82874" w:rsidRPr="00D41D35" w14:paraId="6009A572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7CA652A6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3BD953B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B12B3B3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290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784CDDE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occipital fusiform gyrus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4CDA9098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7E9F3FA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541B913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5660677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-84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5612C0AC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765E3A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4.58</w:t>
            </w:r>
          </w:p>
        </w:tc>
      </w:tr>
      <w:tr w:rsidR="00F82874" w:rsidRPr="00D41D35" w14:paraId="58D696B0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6D1CE01A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7CE2F8C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C02C922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218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61EAC476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proofErr w:type="spellStart"/>
            <w:r w:rsidRPr="00D41D35">
              <w:rPr>
                <w:rFonts w:ascii="Arial" w:hAnsi="Arial" w:cs="Arial"/>
              </w:rPr>
              <w:t>PrG</w:t>
            </w:r>
            <w:proofErr w:type="spellEnd"/>
            <w:r w:rsidRPr="00D41D35">
              <w:rPr>
                <w:rFonts w:ascii="Arial" w:hAnsi="Arial" w:cs="Arial"/>
              </w:rPr>
              <w:t>/SMC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067FDC08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bi</w:t>
            </w:r>
            <w:r w:rsidR="00C47BDB" w:rsidRPr="00D41D35">
              <w:rPr>
                <w:rFonts w:ascii="Arial" w:hAnsi="Arial" w:cs="Arial"/>
              </w:rPr>
              <w:t>lateral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228C75D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4,6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1753E49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9E347F8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-16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0F4CB995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783D5B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4.18</w:t>
            </w:r>
          </w:p>
        </w:tc>
      </w:tr>
      <w:tr w:rsidR="00F82874" w:rsidRPr="00D41D35" w14:paraId="2E2F61D8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3B5FB47B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19BA4A7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B088FEF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186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02868192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proofErr w:type="spellStart"/>
            <w:r w:rsidRPr="00D41D35">
              <w:rPr>
                <w:rFonts w:ascii="Arial" w:hAnsi="Arial" w:cs="Arial"/>
              </w:rPr>
              <w:t>PrG</w:t>
            </w:r>
            <w:proofErr w:type="spellEnd"/>
            <w:r w:rsidRPr="00D41D35">
              <w:rPr>
                <w:rFonts w:ascii="Arial" w:hAnsi="Arial" w:cs="Arial"/>
              </w:rPr>
              <w:t>/</w:t>
            </w:r>
            <w:proofErr w:type="spellStart"/>
            <w:r w:rsidRPr="00D41D35">
              <w:rPr>
                <w:rFonts w:ascii="Arial" w:hAnsi="Arial" w:cs="Arial"/>
              </w:rPr>
              <w:t>PoG</w:t>
            </w:r>
            <w:proofErr w:type="spell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7D2564EC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E9DBC5B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44FBAF7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1C44949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-16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023C27CD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CF9260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4.13</w:t>
            </w:r>
          </w:p>
        </w:tc>
      </w:tr>
      <w:tr w:rsidR="00F82874" w:rsidRPr="00D41D35" w14:paraId="4A28B671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6AC95456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8B56246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right CMA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187FB28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3125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08BB24AC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proofErr w:type="spellStart"/>
            <w:r w:rsidRPr="00D41D35">
              <w:rPr>
                <w:rFonts w:ascii="Arial" w:hAnsi="Arial" w:cs="Arial"/>
              </w:rPr>
              <w:t>PrG</w:t>
            </w:r>
            <w:proofErr w:type="spellEnd"/>
            <w:r w:rsidRPr="00D41D35">
              <w:rPr>
                <w:rFonts w:ascii="Arial" w:hAnsi="Arial" w:cs="Arial"/>
              </w:rPr>
              <w:t>/</w:t>
            </w:r>
            <w:proofErr w:type="spellStart"/>
            <w:r w:rsidRPr="00D41D35">
              <w:rPr>
                <w:rFonts w:ascii="Arial" w:hAnsi="Arial" w:cs="Arial"/>
              </w:rPr>
              <w:t>PoG</w:t>
            </w:r>
            <w:proofErr w:type="spell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0E7A86C5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bi</w:t>
            </w:r>
            <w:r w:rsidR="00C47BDB" w:rsidRPr="00D41D35">
              <w:rPr>
                <w:rFonts w:ascii="Arial" w:hAnsi="Arial" w:cs="Arial"/>
              </w:rPr>
              <w:t>lateral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D90F475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CFEEB86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A9E1DF1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-16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0EEF6B1D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ECF2BB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5.49</w:t>
            </w:r>
          </w:p>
        </w:tc>
      </w:tr>
      <w:tr w:rsidR="00F82874" w:rsidRPr="00D41D35" w14:paraId="586FC66C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16EBE3F8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2956F8A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9E50827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1559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1276A64C" w14:textId="147828F6" w:rsidR="00F82874" w:rsidRPr="00D41D35" w:rsidRDefault="00C47BDB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precuneus</w:t>
            </w:r>
            <w:r w:rsidR="00F82874" w:rsidRPr="00D41D35">
              <w:rPr>
                <w:rFonts w:ascii="Arial" w:hAnsi="Arial" w:cs="Arial"/>
              </w:rPr>
              <w:t>/</w:t>
            </w:r>
            <w:r w:rsidRPr="00D41D35">
              <w:rPr>
                <w:rFonts w:ascii="Arial" w:hAnsi="Arial" w:cs="Arial"/>
              </w:rPr>
              <w:t>l</w:t>
            </w:r>
            <w:r w:rsidR="00F82874" w:rsidRPr="00D41D35">
              <w:rPr>
                <w:rFonts w:ascii="Arial" w:hAnsi="Arial" w:cs="Arial"/>
              </w:rPr>
              <w:t>ingual gyrus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6CD67B30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B40C882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F592EF7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B6BB0CB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-54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0D6A275A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7465BD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4.98</w:t>
            </w:r>
          </w:p>
        </w:tc>
      </w:tr>
      <w:tr w:rsidR="00F82874" w:rsidRPr="00D41D35" w14:paraId="5FAB8121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531BF101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1F9900C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E1810A7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142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C43868C" w14:textId="60C834B7" w:rsidR="00F82874" w:rsidRPr="00D41D35" w:rsidRDefault="00C47BDB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 xml:space="preserve">anterior </w:t>
            </w:r>
            <w:r w:rsidR="00F82874" w:rsidRPr="00D41D35">
              <w:rPr>
                <w:rFonts w:ascii="Arial" w:hAnsi="Arial" w:cs="Arial"/>
              </w:rPr>
              <w:t>INS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558D8552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1407A2D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19BCC98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1049832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484F79C0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FE8E72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4.13</w:t>
            </w:r>
          </w:p>
        </w:tc>
      </w:tr>
      <w:tr w:rsidR="00F82874" w:rsidRPr="00D41D35" w14:paraId="72B8F07F" w14:textId="77777777" w:rsidTr="001F7635">
        <w:tc>
          <w:tcPr>
            <w:tcW w:w="1244" w:type="dxa"/>
            <w:tcBorders>
              <w:top w:val="nil"/>
              <w:bottom w:val="nil"/>
            </w:tcBorders>
          </w:tcPr>
          <w:p w14:paraId="5185C766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43F69ED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FCF62B7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124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320AFA78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cuneus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6A37AE53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5279318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A4303F9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7FC0B7F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-80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2B51EF24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4FF00E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4.13</w:t>
            </w:r>
          </w:p>
        </w:tc>
      </w:tr>
      <w:tr w:rsidR="00F82874" w:rsidRPr="00D41D35" w14:paraId="051E2DEE" w14:textId="77777777" w:rsidTr="001F7635">
        <w:tc>
          <w:tcPr>
            <w:tcW w:w="1244" w:type="dxa"/>
            <w:tcBorders>
              <w:top w:val="nil"/>
              <w:bottom w:val="single" w:sz="12" w:space="0" w:color="auto"/>
            </w:tcBorders>
          </w:tcPr>
          <w:p w14:paraId="3BEF26CF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14:paraId="60B09D27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single" w:sz="12" w:space="0" w:color="auto"/>
            </w:tcBorders>
          </w:tcPr>
          <w:p w14:paraId="7289C5B8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388</w:t>
            </w:r>
          </w:p>
        </w:tc>
        <w:tc>
          <w:tcPr>
            <w:tcW w:w="5245" w:type="dxa"/>
            <w:tcBorders>
              <w:top w:val="nil"/>
              <w:bottom w:val="single" w:sz="12" w:space="0" w:color="auto"/>
            </w:tcBorders>
          </w:tcPr>
          <w:p w14:paraId="2A731AE8" w14:textId="7B9B3807" w:rsidR="00F82874" w:rsidRPr="00D41D35" w:rsidRDefault="00C47BDB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 xml:space="preserve">lingual </w:t>
            </w:r>
            <w:r w:rsidR="00F82874" w:rsidRPr="00D41D35">
              <w:rPr>
                <w:rFonts w:ascii="Arial" w:hAnsi="Arial" w:cs="Arial"/>
              </w:rPr>
              <w:t>gyrus</w:t>
            </w:r>
          </w:p>
        </w:tc>
        <w:tc>
          <w:tcPr>
            <w:tcW w:w="1005" w:type="dxa"/>
            <w:tcBorders>
              <w:top w:val="nil"/>
              <w:bottom w:val="single" w:sz="12" w:space="0" w:color="auto"/>
            </w:tcBorders>
          </w:tcPr>
          <w:p w14:paraId="1CDC01E3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L</w:t>
            </w:r>
          </w:p>
        </w:tc>
        <w:tc>
          <w:tcPr>
            <w:tcW w:w="711" w:type="dxa"/>
            <w:tcBorders>
              <w:top w:val="nil"/>
              <w:bottom w:val="single" w:sz="12" w:space="0" w:color="auto"/>
            </w:tcBorders>
          </w:tcPr>
          <w:p w14:paraId="3F411F81" w14:textId="77777777" w:rsidR="00F82874" w:rsidRPr="00D41D35" w:rsidRDefault="00F82874" w:rsidP="002169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</w:tcPr>
          <w:p w14:paraId="406280FD" w14:textId="77777777" w:rsidR="00F82874" w:rsidRPr="00D41D35" w:rsidRDefault="00F82874" w:rsidP="008432BD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-34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</w:tcPr>
          <w:p w14:paraId="1DFB3DAF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-56</w:t>
            </w:r>
          </w:p>
        </w:tc>
        <w:tc>
          <w:tcPr>
            <w:tcW w:w="837" w:type="dxa"/>
            <w:tcBorders>
              <w:top w:val="nil"/>
              <w:bottom w:val="single" w:sz="12" w:space="0" w:color="auto"/>
            </w:tcBorders>
          </w:tcPr>
          <w:p w14:paraId="4A7A18E6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-16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14:paraId="4919FD7B" w14:textId="77777777" w:rsidR="00F82874" w:rsidRPr="00D41D35" w:rsidRDefault="00F82874" w:rsidP="00D11BF9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3.99</w:t>
            </w:r>
          </w:p>
        </w:tc>
      </w:tr>
    </w:tbl>
    <w:p w14:paraId="71D4B98E" w14:textId="77777777" w:rsidR="00F82874" w:rsidRPr="00D41D35" w:rsidRDefault="00F82874" w:rsidP="00F82874">
      <w:pPr>
        <w:spacing w:line="360" w:lineRule="auto"/>
        <w:ind w:firstLineChars="200" w:firstLine="420"/>
        <w:rPr>
          <w:rFonts w:ascii="Arial" w:hAnsi="Arial" w:cs="Arial"/>
        </w:rPr>
      </w:pPr>
    </w:p>
    <w:p w14:paraId="26091296" w14:textId="66ADB4D4" w:rsidR="00F82874" w:rsidRPr="00D41D35" w:rsidRDefault="00F82874" w:rsidP="00D41D35">
      <w:pPr>
        <w:spacing w:line="480" w:lineRule="auto"/>
        <w:ind w:firstLineChars="200" w:firstLine="420"/>
        <w:rPr>
          <w:rFonts w:ascii="Arial" w:hAnsi="Arial" w:cs="Arial"/>
        </w:rPr>
      </w:pPr>
      <w:r w:rsidRPr="00D41D35">
        <w:rPr>
          <w:rFonts w:ascii="Arial" w:hAnsi="Arial" w:cs="Arial"/>
        </w:rPr>
        <w:t xml:space="preserve">Cluster level, FWE P&lt;0.05; voxel level, p&lt;0.001; cluster size&gt;20 voxels; with age, gender, SAS, </w:t>
      </w:r>
      <w:r w:rsidR="00D4634B" w:rsidRPr="00D41D35">
        <w:rPr>
          <w:rFonts w:ascii="Arial" w:hAnsi="Arial" w:cs="Arial"/>
        </w:rPr>
        <w:t xml:space="preserve">and </w:t>
      </w:r>
      <w:r w:rsidRPr="00D41D35">
        <w:rPr>
          <w:rFonts w:ascii="Arial" w:hAnsi="Arial" w:cs="Arial"/>
        </w:rPr>
        <w:t>SDS as covariates.</w:t>
      </w:r>
      <w:r w:rsidR="00D41D35" w:rsidRPr="00D41D35">
        <w:rPr>
          <w:rFonts w:ascii="Arial" w:hAnsi="Arial" w:cs="Arial"/>
        </w:rPr>
        <w:t xml:space="preserve"> </w:t>
      </w:r>
      <w:r w:rsidRPr="00D41D35">
        <w:rPr>
          <w:rFonts w:ascii="Arial" w:hAnsi="Arial" w:cs="Arial"/>
        </w:rPr>
        <w:t xml:space="preserve">No regions above the threshold in both left and right SFA </w:t>
      </w:r>
      <w:proofErr w:type="spellStart"/>
      <w:r w:rsidR="00D4634B" w:rsidRPr="00D41D35">
        <w:rPr>
          <w:rFonts w:ascii="Arial" w:hAnsi="Arial" w:cs="Arial"/>
        </w:rPr>
        <w:t>rsFC</w:t>
      </w:r>
      <w:proofErr w:type="spellEnd"/>
      <w:r w:rsidRPr="00D41D35">
        <w:rPr>
          <w:rFonts w:ascii="Arial" w:hAnsi="Arial" w:cs="Arial"/>
        </w:rPr>
        <w:t>.</w:t>
      </w:r>
      <w:r w:rsidR="00D41D35" w:rsidRPr="00D41D35">
        <w:rPr>
          <w:rFonts w:ascii="Arial" w:hAnsi="Arial" w:cs="Arial"/>
        </w:rPr>
        <w:t xml:space="preserve"> </w:t>
      </w:r>
      <w:r w:rsidRPr="00D41D35">
        <w:rPr>
          <w:rFonts w:ascii="Arial" w:hAnsi="Arial" w:cs="Arial"/>
          <w:b/>
          <w:bCs/>
          <w:kern w:val="44"/>
          <w:szCs w:val="21"/>
        </w:rPr>
        <w:t>Abbreviation</w:t>
      </w:r>
      <w:r w:rsidR="00D4634B" w:rsidRPr="00D41D35">
        <w:rPr>
          <w:rFonts w:ascii="Arial" w:hAnsi="Arial" w:cs="Arial"/>
          <w:b/>
          <w:bCs/>
          <w:kern w:val="44"/>
          <w:szCs w:val="21"/>
        </w:rPr>
        <w:t>s</w:t>
      </w:r>
      <w:r w:rsidRPr="00D41D35">
        <w:rPr>
          <w:rFonts w:ascii="Arial" w:hAnsi="Arial" w:cs="Arial"/>
          <w:b/>
          <w:bCs/>
          <w:kern w:val="44"/>
          <w:szCs w:val="21"/>
        </w:rPr>
        <w:t>：</w:t>
      </w:r>
      <w:r w:rsidRPr="00D41D35">
        <w:rPr>
          <w:rFonts w:ascii="Arial" w:hAnsi="Arial" w:cs="Arial"/>
          <w:b/>
          <w:bCs/>
          <w:kern w:val="44"/>
          <w:szCs w:val="21"/>
        </w:rPr>
        <w:t>Seed</w:t>
      </w:r>
      <w:r w:rsidR="007B0B02" w:rsidRPr="00D41D35">
        <w:rPr>
          <w:rFonts w:ascii="Arial" w:hAnsi="Arial" w:cs="Arial"/>
          <w:b/>
          <w:bCs/>
          <w:kern w:val="44"/>
          <w:szCs w:val="21"/>
        </w:rPr>
        <w:t>s</w:t>
      </w:r>
      <w:r w:rsidR="00D4634B" w:rsidRPr="00D41D35">
        <w:rPr>
          <w:rFonts w:ascii="Arial" w:hAnsi="Arial" w:cs="Arial"/>
          <w:b/>
          <w:bCs/>
          <w:kern w:val="44"/>
          <w:szCs w:val="21"/>
        </w:rPr>
        <w:t>:</w:t>
      </w:r>
      <w:r w:rsidR="00D4634B" w:rsidRPr="00D41D35">
        <w:rPr>
          <w:rFonts w:ascii="Arial" w:hAnsi="Arial" w:cs="Arial"/>
          <w:bCs/>
          <w:kern w:val="44"/>
          <w:szCs w:val="21"/>
        </w:rPr>
        <w:t xml:space="preserve"> </w:t>
      </w:r>
      <w:r w:rsidRPr="00D41D35">
        <w:rPr>
          <w:rFonts w:ascii="Arial" w:hAnsi="Arial" w:cs="Arial"/>
          <w:bCs/>
          <w:kern w:val="44"/>
          <w:szCs w:val="21"/>
        </w:rPr>
        <w:t>BLA, bas</w:t>
      </w:r>
      <w:r w:rsidR="003A09DE" w:rsidRPr="00D41D35">
        <w:rPr>
          <w:rFonts w:ascii="Arial" w:hAnsi="Arial" w:cs="Arial"/>
          <w:bCs/>
          <w:kern w:val="44"/>
          <w:szCs w:val="21"/>
        </w:rPr>
        <w:t>o</w:t>
      </w:r>
      <w:r w:rsidRPr="00D41D35">
        <w:rPr>
          <w:rFonts w:ascii="Arial" w:hAnsi="Arial" w:cs="Arial"/>
          <w:bCs/>
          <w:kern w:val="44"/>
          <w:szCs w:val="21"/>
        </w:rPr>
        <w:t xml:space="preserve">lateral amygdala; CMA, </w:t>
      </w:r>
      <w:proofErr w:type="spellStart"/>
      <w:r w:rsidRPr="00D41D35">
        <w:rPr>
          <w:rFonts w:ascii="Arial" w:hAnsi="Arial" w:cs="Arial"/>
          <w:bCs/>
          <w:kern w:val="44"/>
          <w:szCs w:val="21"/>
        </w:rPr>
        <w:t>centr</w:t>
      </w:r>
      <w:r w:rsidR="003A09DE" w:rsidRPr="00D41D35">
        <w:rPr>
          <w:rFonts w:ascii="Arial" w:hAnsi="Arial" w:cs="Arial"/>
          <w:bCs/>
          <w:kern w:val="44"/>
          <w:szCs w:val="21"/>
        </w:rPr>
        <w:t>o</w:t>
      </w:r>
      <w:r w:rsidRPr="00D41D35">
        <w:rPr>
          <w:rFonts w:ascii="Arial" w:hAnsi="Arial" w:cs="Arial"/>
          <w:bCs/>
          <w:kern w:val="44"/>
          <w:szCs w:val="21"/>
        </w:rPr>
        <w:t>medial</w:t>
      </w:r>
      <w:proofErr w:type="spellEnd"/>
      <w:r w:rsidRPr="00D41D35">
        <w:rPr>
          <w:rFonts w:ascii="Arial" w:hAnsi="Arial" w:cs="Arial"/>
          <w:bCs/>
          <w:kern w:val="44"/>
          <w:szCs w:val="21"/>
        </w:rPr>
        <w:t xml:space="preserve"> amygdala; SFA, superficial amygdala.</w:t>
      </w:r>
      <w:r w:rsidR="00D41D35" w:rsidRPr="00D41D35">
        <w:rPr>
          <w:rFonts w:ascii="Arial" w:hAnsi="Arial" w:cs="Arial"/>
          <w:bCs/>
          <w:kern w:val="44"/>
          <w:szCs w:val="21"/>
        </w:rPr>
        <w:t xml:space="preserve"> </w:t>
      </w:r>
      <w:r w:rsidRPr="00D41D35">
        <w:rPr>
          <w:rFonts w:ascii="Arial" w:hAnsi="Arial" w:cs="Arial"/>
          <w:b/>
          <w:bCs/>
          <w:kern w:val="44"/>
          <w:szCs w:val="21"/>
        </w:rPr>
        <w:t>Regions:</w:t>
      </w:r>
      <w:r w:rsidRPr="00D41D35">
        <w:rPr>
          <w:rFonts w:ascii="Arial" w:hAnsi="Arial" w:cs="Arial"/>
          <w:bCs/>
          <w:kern w:val="44"/>
          <w:szCs w:val="21"/>
        </w:rPr>
        <w:t xml:space="preserve"> SMC, supplementary motor cortex; MCC, middle cingulate cortex; STG, superior temporal gyrus; </w:t>
      </w:r>
      <w:proofErr w:type="spellStart"/>
      <w:r w:rsidRPr="00D41D35">
        <w:rPr>
          <w:rFonts w:ascii="Arial" w:hAnsi="Arial" w:cs="Arial"/>
          <w:bCs/>
          <w:kern w:val="44"/>
          <w:szCs w:val="21"/>
        </w:rPr>
        <w:t>dlPFC</w:t>
      </w:r>
      <w:proofErr w:type="spellEnd"/>
      <w:r w:rsidRPr="00D41D35">
        <w:rPr>
          <w:rFonts w:ascii="Arial" w:hAnsi="Arial" w:cs="Arial"/>
          <w:bCs/>
          <w:kern w:val="44"/>
          <w:szCs w:val="21"/>
        </w:rPr>
        <w:t xml:space="preserve">, dorsal lateral prefrontal cortex; SMG, supramarginal gyrus; MFG, middle frontal cortex; SFG, superior frontal gyrus; MTG, middle temporal gyrus; FP, frontal pole; </w:t>
      </w:r>
      <w:proofErr w:type="spellStart"/>
      <w:r w:rsidRPr="00D41D35">
        <w:rPr>
          <w:rFonts w:ascii="Arial" w:hAnsi="Arial" w:cs="Arial"/>
          <w:bCs/>
          <w:kern w:val="44"/>
          <w:szCs w:val="21"/>
        </w:rPr>
        <w:t>mPFC</w:t>
      </w:r>
      <w:proofErr w:type="spellEnd"/>
      <w:r w:rsidRPr="00D41D35">
        <w:rPr>
          <w:rFonts w:ascii="Arial" w:hAnsi="Arial" w:cs="Arial"/>
          <w:bCs/>
          <w:kern w:val="44"/>
          <w:szCs w:val="21"/>
        </w:rPr>
        <w:t>, medial prefrontal cortex; PCC, posterior cingulate cortex; INS, insular</w:t>
      </w:r>
      <w:r w:rsidR="00D4634B" w:rsidRPr="00D41D35">
        <w:rPr>
          <w:rFonts w:ascii="Arial" w:hAnsi="Arial" w:cs="Arial"/>
          <w:bCs/>
          <w:kern w:val="44"/>
          <w:szCs w:val="21"/>
        </w:rPr>
        <w:t xml:space="preserve"> cortex</w:t>
      </w:r>
      <w:r w:rsidRPr="00D41D35">
        <w:rPr>
          <w:rFonts w:ascii="Arial" w:hAnsi="Arial" w:cs="Arial"/>
          <w:bCs/>
          <w:kern w:val="44"/>
          <w:szCs w:val="21"/>
        </w:rPr>
        <w:t>.</w:t>
      </w:r>
    </w:p>
    <w:p w14:paraId="451ACEAC" w14:textId="77777777" w:rsidR="00F82874" w:rsidRPr="00D41D35" w:rsidRDefault="00F82874" w:rsidP="00F82874">
      <w:pPr>
        <w:spacing w:line="360" w:lineRule="auto"/>
        <w:ind w:firstLineChars="200" w:firstLine="420"/>
        <w:rPr>
          <w:rFonts w:ascii="Arial" w:hAnsi="Arial" w:cs="Arial"/>
        </w:rPr>
      </w:pPr>
    </w:p>
    <w:p w14:paraId="71006B76" w14:textId="77777777" w:rsidR="00F82874" w:rsidRPr="00D41D35" w:rsidRDefault="00F82874" w:rsidP="00F82874">
      <w:pPr>
        <w:widowControl/>
        <w:jc w:val="left"/>
        <w:rPr>
          <w:rFonts w:ascii="Arial" w:hAnsi="Arial" w:cs="Arial"/>
          <w:b/>
          <w:bCs/>
          <w:kern w:val="44"/>
          <w:sz w:val="44"/>
          <w:szCs w:val="44"/>
        </w:rPr>
      </w:pPr>
      <w:r w:rsidRPr="00D41D35">
        <w:rPr>
          <w:rFonts w:ascii="Arial" w:hAnsi="Arial" w:cs="Arial"/>
        </w:rPr>
        <w:br w:type="page"/>
      </w:r>
    </w:p>
    <w:p w14:paraId="382780E2" w14:textId="2E393273" w:rsidR="00F82874" w:rsidRPr="00D41D35" w:rsidRDefault="0038276C" w:rsidP="00F82874">
      <w:pPr>
        <w:pStyle w:val="2"/>
        <w:rPr>
          <w:rFonts w:ascii="Arial" w:hAnsi="Arial" w:cs="Arial"/>
          <w:sz w:val="28"/>
          <w:szCs w:val="28"/>
        </w:rPr>
      </w:pPr>
      <w:r w:rsidRPr="00D41D35">
        <w:rPr>
          <w:rFonts w:ascii="Arial" w:hAnsi="Arial" w:cs="Arial"/>
          <w:sz w:val="28"/>
          <w:szCs w:val="28"/>
        </w:rPr>
        <w:lastRenderedPageBreak/>
        <w:t>Supplementary Table 3</w:t>
      </w:r>
      <w:r w:rsidR="00F82874" w:rsidRPr="00D41D35">
        <w:rPr>
          <w:rFonts w:ascii="Arial" w:hAnsi="Arial" w:cs="Arial"/>
          <w:sz w:val="28"/>
          <w:szCs w:val="28"/>
        </w:rPr>
        <w:t xml:space="preserve"> Gender differences in the </w:t>
      </w:r>
      <w:proofErr w:type="spellStart"/>
      <w:r w:rsidR="00F82874" w:rsidRPr="00D41D35">
        <w:rPr>
          <w:rFonts w:ascii="Arial" w:hAnsi="Arial" w:cs="Arial"/>
          <w:sz w:val="28"/>
          <w:szCs w:val="28"/>
        </w:rPr>
        <w:t>rsFC</w:t>
      </w:r>
      <w:proofErr w:type="spellEnd"/>
      <w:r w:rsidR="00F82874" w:rsidRPr="00D41D35">
        <w:rPr>
          <w:rFonts w:ascii="Arial" w:hAnsi="Arial" w:cs="Arial"/>
          <w:sz w:val="28"/>
          <w:szCs w:val="28"/>
        </w:rPr>
        <w:t xml:space="preserve"> of amygdala subregions within all participants</w:t>
      </w:r>
    </w:p>
    <w:tbl>
      <w:tblPr>
        <w:tblStyle w:val="a7"/>
        <w:tblW w:w="14001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1275"/>
        <w:gridCol w:w="1274"/>
        <w:gridCol w:w="4343"/>
        <w:gridCol w:w="916"/>
        <w:gridCol w:w="711"/>
        <w:gridCol w:w="893"/>
        <w:gridCol w:w="720"/>
        <w:gridCol w:w="810"/>
        <w:gridCol w:w="681"/>
      </w:tblGrid>
      <w:tr w:rsidR="00F82874" w:rsidRPr="00D41D35" w14:paraId="314FB597" w14:textId="77777777" w:rsidTr="0038276C">
        <w:tc>
          <w:tcPr>
            <w:tcW w:w="237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5E88310C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Contrast</w:t>
            </w:r>
          </w:p>
        </w:tc>
        <w:tc>
          <w:tcPr>
            <w:tcW w:w="127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29CE761F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ROI/Seed</w:t>
            </w:r>
          </w:p>
        </w:tc>
        <w:tc>
          <w:tcPr>
            <w:tcW w:w="127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70965827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Cluster size</w:t>
            </w:r>
          </w:p>
        </w:tc>
        <w:tc>
          <w:tcPr>
            <w:tcW w:w="434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52C0C8A7" w14:textId="20549727" w:rsidR="00F82874" w:rsidRPr="00D41D35" w:rsidRDefault="00E10B19" w:rsidP="001F7635">
            <w:pPr>
              <w:jc w:val="left"/>
              <w:rPr>
                <w:rFonts w:ascii="Arial" w:hAnsi="Arial" w:cs="Arial"/>
                <w:szCs w:val="21"/>
              </w:rPr>
            </w:pPr>
            <w:proofErr w:type="spellStart"/>
            <w:r w:rsidRPr="00D41D35">
              <w:rPr>
                <w:rFonts w:ascii="Arial" w:hAnsi="Arial" w:cs="Arial"/>
                <w:szCs w:val="21"/>
              </w:rPr>
              <w:t>rsFC</w:t>
            </w:r>
            <w:proofErr w:type="spellEnd"/>
            <w:r w:rsidRPr="00D41D35">
              <w:rPr>
                <w:rFonts w:ascii="Arial" w:hAnsi="Arial" w:cs="Arial"/>
                <w:szCs w:val="21"/>
              </w:rPr>
              <w:t xml:space="preserve"> </w:t>
            </w:r>
            <w:r w:rsidR="00F82874" w:rsidRPr="00D41D35">
              <w:rPr>
                <w:rFonts w:ascii="Arial" w:hAnsi="Arial" w:cs="Arial"/>
                <w:szCs w:val="21"/>
              </w:rPr>
              <w:t>regions</w:t>
            </w:r>
          </w:p>
        </w:tc>
        <w:tc>
          <w:tcPr>
            <w:tcW w:w="916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48DE8B81" w14:textId="77777777" w:rsidR="00F82874" w:rsidRPr="00D41D35" w:rsidRDefault="00F82874" w:rsidP="0038276C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L/R</w:t>
            </w:r>
          </w:p>
        </w:tc>
        <w:tc>
          <w:tcPr>
            <w:tcW w:w="71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1C9AAFBA" w14:textId="77777777" w:rsidR="00F82874" w:rsidRPr="00D41D35" w:rsidRDefault="00F82874" w:rsidP="0038276C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BA</w:t>
            </w:r>
          </w:p>
        </w:tc>
        <w:tc>
          <w:tcPr>
            <w:tcW w:w="2423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75544091" w14:textId="77777777" w:rsidR="00F82874" w:rsidRPr="00D41D35" w:rsidRDefault="00F82874" w:rsidP="008432BD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MNI</w:t>
            </w:r>
          </w:p>
        </w:tc>
        <w:tc>
          <w:tcPr>
            <w:tcW w:w="68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3C3DFE40" w14:textId="77777777" w:rsidR="00F82874" w:rsidRPr="00D41D35" w:rsidRDefault="00F82874" w:rsidP="0038276C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T</w:t>
            </w:r>
          </w:p>
        </w:tc>
      </w:tr>
      <w:tr w:rsidR="00F82874" w:rsidRPr="00D41D35" w14:paraId="45D43454" w14:textId="77777777" w:rsidTr="0038276C">
        <w:tc>
          <w:tcPr>
            <w:tcW w:w="2378" w:type="dxa"/>
            <w:vMerge/>
            <w:tcBorders>
              <w:bottom w:val="single" w:sz="4" w:space="0" w:color="000000" w:themeColor="text1"/>
            </w:tcBorders>
          </w:tcPr>
          <w:p w14:paraId="59F6419D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14:paraId="5740031E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vMerge/>
            <w:tcBorders>
              <w:bottom w:val="single" w:sz="4" w:space="0" w:color="000000" w:themeColor="text1"/>
            </w:tcBorders>
          </w:tcPr>
          <w:p w14:paraId="4DC482FE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43" w:type="dxa"/>
            <w:vMerge/>
            <w:tcBorders>
              <w:bottom w:val="single" w:sz="4" w:space="0" w:color="000000" w:themeColor="text1"/>
            </w:tcBorders>
          </w:tcPr>
          <w:p w14:paraId="06E23619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916" w:type="dxa"/>
            <w:vMerge/>
            <w:tcBorders>
              <w:bottom w:val="single" w:sz="4" w:space="0" w:color="000000" w:themeColor="text1"/>
            </w:tcBorders>
          </w:tcPr>
          <w:p w14:paraId="2F421F2C" w14:textId="77777777" w:rsidR="00F82874" w:rsidRPr="00D41D35" w:rsidRDefault="00F82874" w:rsidP="0038276C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11" w:type="dxa"/>
            <w:vMerge/>
            <w:tcBorders>
              <w:bottom w:val="single" w:sz="4" w:space="0" w:color="000000" w:themeColor="text1"/>
            </w:tcBorders>
          </w:tcPr>
          <w:p w14:paraId="16B29668" w14:textId="77777777" w:rsidR="00F82874" w:rsidRPr="00D41D35" w:rsidRDefault="00F82874" w:rsidP="0038276C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C40C8D4" w14:textId="77777777" w:rsidR="00F82874" w:rsidRPr="00D41D35" w:rsidRDefault="00F82874" w:rsidP="008432BD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655DEF" w14:textId="77777777" w:rsidR="00F82874" w:rsidRPr="00D41D35" w:rsidRDefault="00F82874" w:rsidP="00D11BF9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y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7D16967" w14:textId="77777777" w:rsidR="00F82874" w:rsidRPr="00D41D35" w:rsidRDefault="00F82874" w:rsidP="00D11BF9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z</w:t>
            </w:r>
          </w:p>
        </w:tc>
        <w:tc>
          <w:tcPr>
            <w:tcW w:w="681" w:type="dxa"/>
            <w:vMerge/>
            <w:tcBorders>
              <w:bottom w:val="single" w:sz="4" w:space="0" w:color="000000" w:themeColor="text1"/>
            </w:tcBorders>
          </w:tcPr>
          <w:p w14:paraId="57C54425" w14:textId="77777777" w:rsidR="00F82874" w:rsidRPr="00D41D35" w:rsidRDefault="00F82874" w:rsidP="0038276C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F82874" w:rsidRPr="00D41D35" w14:paraId="08C77BDD" w14:textId="77777777" w:rsidTr="0038276C">
        <w:tc>
          <w:tcPr>
            <w:tcW w:w="2378" w:type="dxa"/>
            <w:tcBorders>
              <w:top w:val="nil"/>
              <w:bottom w:val="nil"/>
            </w:tcBorders>
          </w:tcPr>
          <w:p w14:paraId="54C5549A" w14:textId="35350264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bookmarkStart w:id="0" w:name="_GoBack"/>
            <w:bookmarkEnd w:id="0"/>
            <w:r w:rsidRPr="00D41D35">
              <w:rPr>
                <w:rFonts w:ascii="Arial" w:hAnsi="Arial" w:cs="Arial"/>
              </w:rPr>
              <w:t>Female FD&gt;Male FD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14B7036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left BLA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61CA068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153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14:paraId="034298FE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TPJ/MTG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CF3E845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422680D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22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56FE820E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CD029ED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-42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8E556F1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7145407A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4.52</w:t>
            </w:r>
          </w:p>
        </w:tc>
      </w:tr>
      <w:tr w:rsidR="00F82874" w:rsidRPr="00D41D35" w14:paraId="6C38F27A" w14:textId="77777777" w:rsidTr="0038276C">
        <w:tc>
          <w:tcPr>
            <w:tcW w:w="2378" w:type="dxa"/>
            <w:tcBorders>
              <w:top w:val="nil"/>
              <w:bottom w:val="nil"/>
            </w:tcBorders>
          </w:tcPr>
          <w:p w14:paraId="67E7845B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7CD844E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25977BB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204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14:paraId="1D532125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anterior/posterior INS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92B449D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BF3E90B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47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474012B4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-38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01A56B7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D7D5D5C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1D7352B7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4.24</w:t>
            </w:r>
          </w:p>
        </w:tc>
      </w:tr>
      <w:tr w:rsidR="00F82874" w:rsidRPr="00D41D35" w14:paraId="29E87755" w14:textId="77777777" w:rsidTr="0038276C">
        <w:tc>
          <w:tcPr>
            <w:tcW w:w="2378" w:type="dxa"/>
            <w:tcBorders>
              <w:top w:val="nil"/>
              <w:bottom w:val="nil"/>
            </w:tcBorders>
          </w:tcPr>
          <w:p w14:paraId="5FBB26FB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9D36458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right CMA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DBD52CB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154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14:paraId="531E12E2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putamen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3C73979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CF4BAD6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63B08273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-24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5896666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32A0AC2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18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7EEB74B0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4.59</w:t>
            </w:r>
          </w:p>
        </w:tc>
      </w:tr>
      <w:tr w:rsidR="00F82874" w:rsidRPr="00D41D35" w14:paraId="2FB30BEF" w14:textId="77777777" w:rsidTr="0038276C">
        <w:tc>
          <w:tcPr>
            <w:tcW w:w="2378" w:type="dxa"/>
            <w:tcBorders>
              <w:top w:val="nil"/>
              <w:bottom w:val="nil"/>
            </w:tcBorders>
          </w:tcPr>
          <w:p w14:paraId="5636B7F1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C3B7E02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right SFA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15DC3F4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607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14:paraId="65334E71" w14:textId="7DBBEB67" w:rsidR="00F82874" w:rsidRPr="00D41D35" w:rsidRDefault="00E10B19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putamen</w:t>
            </w:r>
            <w:r w:rsidR="00F82874" w:rsidRPr="00D41D35">
              <w:rPr>
                <w:rFonts w:ascii="Arial" w:hAnsi="Arial" w:cs="Arial"/>
              </w:rPr>
              <w:t>/caudate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C5526FB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9C55488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5248CE3B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-26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E1C8BB1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827F279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0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6F8DD862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5.15</w:t>
            </w:r>
          </w:p>
        </w:tc>
      </w:tr>
      <w:tr w:rsidR="00F82874" w:rsidRPr="00D41D35" w14:paraId="1091CED4" w14:textId="77777777" w:rsidTr="0038276C">
        <w:trPr>
          <w:trHeight w:val="445"/>
        </w:trPr>
        <w:tc>
          <w:tcPr>
            <w:tcW w:w="2378" w:type="dxa"/>
            <w:tcBorders>
              <w:top w:val="nil"/>
              <w:bottom w:val="nil"/>
            </w:tcBorders>
          </w:tcPr>
          <w:p w14:paraId="02DD8BB2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844E42A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5F1D116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170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14:paraId="38EF21CF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putamen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8F0D12C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995700E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54F8B894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4CDEA64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AA5FC5B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-8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5CCF1CD4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4.26</w:t>
            </w:r>
          </w:p>
        </w:tc>
      </w:tr>
      <w:tr w:rsidR="00F82874" w:rsidRPr="00D41D35" w14:paraId="65C3FF96" w14:textId="77777777" w:rsidTr="0038276C">
        <w:tc>
          <w:tcPr>
            <w:tcW w:w="2378" w:type="dxa"/>
            <w:tcBorders>
              <w:top w:val="nil"/>
              <w:bottom w:val="nil"/>
            </w:tcBorders>
          </w:tcPr>
          <w:p w14:paraId="44B85E60" w14:textId="2D42B8F8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</w:rPr>
              <w:t>Male FD&gt;Female FD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0096E07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left BLA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4CEE4A0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150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14:paraId="00259F20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proofErr w:type="spellStart"/>
            <w:r w:rsidRPr="00D41D35">
              <w:rPr>
                <w:rFonts w:ascii="Arial" w:hAnsi="Arial" w:cs="Arial"/>
              </w:rPr>
              <w:t>dlPFC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E564FAA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03AF9B7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418A91E2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C0B71FA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E206CB8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1CF7B413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4.32</w:t>
            </w:r>
          </w:p>
        </w:tc>
      </w:tr>
      <w:tr w:rsidR="00F82874" w:rsidRPr="00D41D35" w14:paraId="6DC1EFC6" w14:textId="77777777" w:rsidTr="0038276C">
        <w:trPr>
          <w:trHeight w:val="471"/>
        </w:trPr>
        <w:tc>
          <w:tcPr>
            <w:tcW w:w="2378" w:type="dxa"/>
            <w:tcBorders>
              <w:top w:val="nil"/>
              <w:bottom w:val="nil"/>
            </w:tcBorders>
          </w:tcPr>
          <w:p w14:paraId="2B3110A9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458DDD7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right BLA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0434EA8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240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14:paraId="212D5CCC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proofErr w:type="spellStart"/>
            <w:r w:rsidRPr="00D41D35">
              <w:rPr>
                <w:rFonts w:ascii="Arial" w:hAnsi="Arial" w:cs="Arial"/>
              </w:rPr>
              <w:t>mPFC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44DC8D0" w14:textId="6B2C1739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bi</w:t>
            </w:r>
            <w:r w:rsidR="008C2D0A" w:rsidRPr="00D41D35">
              <w:rPr>
                <w:rFonts w:ascii="Arial" w:hAnsi="Arial" w:cs="Arial"/>
              </w:rPr>
              <w:t>lateral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71DB113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691EF3C0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37A0263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ABA708C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3D7C89DE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4.64</w:t>
            </w:r>
          </w:p>
        </w:tc>
      </w:tr>
      <w:tr w:rsidR="00F82874" w:rsidRPr="00D41D35" w14:paraId="773E469A" w14:textId="77777777" w:rsidTr="0038276C">
        <w:tc>
          <w:tcPr>
            <w:tcW w:w="2378" w:type="dxa"/>
            <w:tcBorders>
              <w:top w:val="nil"/>
              <w:bottom w:val="nil"/>
            </w:tcBorders>
          </w:tcPr>
          <w:p w14:paraId="44186EDF" w14:textId="73BEC0F5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</w:rPr>
              <w:t xml:space="preserve">Male HC&gt;Female HC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862493C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right CMA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DA07609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201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14:paraId="3FDD1F32" w14:textId="77777777" w:rsidR="00F82874" w:rsidRPr="00D41D35" w:rsidRDefault="00F82874" w:rsidP="001F7635">
            <w:pPr>
              <w:jc w:val="left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cerebellum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102989C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BA54B2C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0F41C129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89C0434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-54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45A3594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-26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53C63DD0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5.05</w:t>
            </w:r>
          </w:p>
        </w:tc>
      </w:tr>
      <w:tr w:rsidR="00F82874" w:rsidRPr="00D41D35" w14:paraId="39B39167" w14:textId="77777777" w:rsidTr="0038276C">
        <w:trPr>
          <w:trHeight w:val="467"/>
        </w:trPr>
        <w:tc>
          <w:tcPr>
            <w:tcW w:w="2378" w:type="dxa"/>
            <w:tcBorders>
              <w:top w:val="nil"/>
              <w:bottom w:val="nil"/>
            </w:tcBorders>
          </w:tcPr>
          <w:p w14:paraId="2B276D52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299A182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left SFA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AD5ACF9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186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14:paraId="7259C7DC" w14:textId="77777777" w:rsidR="00F82874" w:rsidRPr="00D41D35" w:rsidRDefault="00F82874" w:rsidP="001F7635">
            <w:pPr>
              <w:jc w:val="left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 xml:space="preserve">planum </w:t>
            </w:r>
            <w:proofErr w:type="spellStart"/>
            <w:r w:rsidRPr="00D41D35">
              <w:rPr>
                <w:rFonts w:ascii="Arial" w:hAnsi="Arial" w:cs="Arial"/>
              </w:rPr>
              <w:t>temporale</w:t>
            </w:r>
            <w:proofErr w:type="spellEnd"/>
            <w:r w:rsidRPr="00D41D35">
              <w:rPr>
                <w:rFonts w:ascii="Arial" w:hAnsi="Arial" w:cs="Arial"/>
              </w:rPr>
              <w:t>/STG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955496A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7EE6982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41,42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70527FC2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7FC2605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-22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F4B6111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59D77515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4.45</w:t>
            </w:r>
          </w:p>
        </w:tc>
      </w:tr>
      <w:tr w:rsidR="00F82874" w:rsidRPr="00D41D35" w14:paraId="0FF81666" w14:textId="77777777" w:rsidTr="0038276C">
        <w:tc>
          <w:tcPr>
            <w:tcW w:w="2378" w:type="dxa"/>
            <w:tcBorders>
              <w:top w:val="nil"/>
              <w:bottom w:val="nil"/>
            </w:tcBorders>
          </w:tcPr>
          <w:p w14:paraId="38DDF00A" w14:textId="77FD600D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</w:rPr>
              <w:t>Female HC&gt;Male HC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54E7E62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right SFA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F534BC5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144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14:paraId="598E9A0F" w14:textId="77777777" w:rsidR="00F82874" w:rsidRPr="00D41D35" w:rsidRDefault="00F82874" w:rsidP="001F7635">
            <w:pPr>
              <w:jc w:val="left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SPL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EB914F4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D65B6E0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322567DF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00EAE33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-62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E3DD2B7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58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14C97772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4.45</w:t>
            </w:r>
          </w:p>
        </w:tc>
      </w:tr>
      <w:tr w:rsidR="00F82874" w:rsidRPr="00D41D35" w14:paraId="52D7C4FA" w14:textId="77777777" w:rsidTr="0038276C">
        <w:tc>
          <w:tcPr>
            <w:tcW w:w="2378" w:type="dxa"/>
            <w:tcBorders>
              <w:top w:val="nil"/>
              <w:bottom w:val="single" w:sz="12" w:space="0" w:color="auto"/>
            </w:tcBorders>
          </w:tcPr>
          <w:p w14:paraId="3B80138F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</w:tcPr>
          <w:p w14:paraId="3B7B19E2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single" w:sz="12" w:space="0" w:color="auto"/>
            </w:tcBorders>
          </w:tcPr>
          <w:p w14:paraId="7C9CD122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223</w:t>
            </w:r>
          </w:p>
        </w:tc>
        <w:tc>
          <w:tcPr>
            <w:tcW w:w="4343" w:type="dxa"/>
            <w:tcBorders>
              <w:top w:val="nil"/>
              <w:bottom w:val="single" w:sz="12" w:space="0" w:color="auto"/>
            </w:tcBorders>
          </w:tcPr>
          <w:p w14:paraId="271003FB" w14:textId="0B6C3618" w:rsidR="00F82874" w:rsidRPr="00D41D35" w:rsidRDefault="00F82874" w:rsidP="001F7635">
            <w:pPr>
              <w:jc w:val="left"/>
              <w:rPr>
                <w:rFonts w:ascii="Arial" w:hAnsi="Arial" w:cs="Arial"/>
              </w:rPr>
            </w:pPr>
            <w:proofErr w:type="spellStart"/>
            <w:r w:rsidRPr="00D41D35">
              <w:rPr>
                <w:rFonts w:ascii="Arial" w:hAnsi="Arial" w:cs="Arial"/>
              </w:rPr>
              <w:t>accumbens</w:t>
            </w:r>
            <w:proofErr w:type="spellEnd"/>
            <w:r w:rsidRPr="00D41D35">
              <w:rPr>
                <w:rFonts w:ascii="Arial" w:hAnsi="Arial" w:cs="Arial"/>
              </w:rPr>
              <w:t xml:space="preserve"> area/posterior orbital gyrus/putamen</w:t>
            </w:r>
          </w:p>
        </w:tc>
        <w:tc>
          <w:tcPr>
            <w:tcW w:w="916" w:type="dxa"/>
            <w:tcBorders>
              <w:top w:val="nil"/>
              <w:bottom w:val="single" w:sz="12" w:space="0" w:color="auto"/>
            </w:tcBorders>
          </w:tcPr>
          <w:p w14:paraId="2C758D20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single" w:sz="12" w:space="0" w:color="auto"/>
            </w:tcBorders>
          </w:tcPr>
          <w:p w14:paraId="34B3CF68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bottom w:val="single" w:sz="12" w:space="0" w:color="auto"/>
            </w:tcBorders>
          </w:tcPr>
          <w:p w14:paraId="712886E5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8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14:paraId="3ACBEF49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12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</w:tcPr>
          <w:p w14:paraId="3CA7932B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-8</w:t>
            </w:r>
          </w:p>
        </w:tc>
        <w:tc>
          <w:tcPr>
            <w:tcW w:w="681" w:type="dxa"/>
            <w:tcBorders>
              <w:top w:val="nil"/>
              <w:bottom w:val="single" w:sz="12" w:space="0" w:color="auto"/>
            </w:tcBorders>
          </w:tcPr>
          <w:p w14:paraId="03C5B5B0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4.41</w:t>
            </w:r>
          </w:p>
        </w:tc>
      </w:tr>
    </w:tbl>
    <w:p w14:paraId="67DF26B9" w14:textId="1B05E07C" w:rsidR="00F82874" w:rsidRPr="00D41D35" w:rsidRDefault="00F82874" w:rsidP="00D41D35">
      <w:pPr>
        <w:spacing w:line="480" w:lineRule="auto"/>
        <w:ind w:firstLineChars="200" w:firstLine="420"/>
        <w:rPr>
          <w:rFonts w:ascii="Arial" w:hAnsi="Arial" w:cs="Arial"/>
          <w:b/>
          <w:sz w:val="24"/>
          <w:szCs w:val="24"/>
        </w:rPr>
      </w:pPr>
      <w:r w:rsidRPr="00D41D35">
        <w:rPr>
          <w:rFonts w:ascii="Arial" w:hAnsi="Arial" w:cs="Arial"/>
        </w:rPr>
        <w:t xml:space="preserve">Cluster level, FWE P&lt;0.05; voxel level, p&lt;0.001; cluster size&gt;20 voxels; with age, SAS, </w:t>
      </w:r>
      <w:r w:rsidR="008432BD" w:rsidRPr="00D41D35">
        <w:rPr>
          <w:rFonts w:ascii="Arial" w:hAnsi="Arial" w:cs="Arial"/>
        </w:rPr>
        <w:t xml:space="preserve">and </w:t>
      </w:r>
      <w:r w:rsidRPr="00D41D35">
        <w:rPr>
          <w:rFonts w:ascii="Arial" w:hAnsi="Arial" w:cs="Arial"/>
        </w:rPr>
        <w:t xml:space="preserve">SDS </w:t>
      </w:r>
      <w:r w:rsidR="008432BD" w:rsidRPr="00D41D35">
        <w:rPr>
          <w:rFonts w:ascii="Arial" w:hAnsi="Arial" w:cs="Arial"/>
        </w:rPr>
        <w:t>as covariates</w:t>
      </w:r>
      <w:r w:rsidRPr="00D41D35">
        <w:rPr>
          <w:rFonts w:ascii="Arial" w:hAnsi="Arial" w:cs="Arial"/>
        </w:rPr>
        <w:t>. No regions above the threshold in left CMA</w:t>
      </w:r>
      <w:r w:rsidR="008432BD" w:rsidRPr="00D41D35">
        <w:rPr>
          <w:rFonts w:ascii="Arial" w:hAnsi="Arial" w:cs="Arial"/>
        </w:rPr>
        <w:t xml:space="preserve"> </w:t>
      </w:r>
      <w:proofErr w:type="spellStart"/>
      <w:r w:rsidR="008432BD" w:rsidRPr="00D41D35">
        <w:rPr>
          <w:rFonts w:ascii="Arial" w:hAnsi="Arial" w:cs="Arial"/>
        </w:rPr>
        <w:t>rsFC</w:t>
      </w:r>
      <w:proofErr w:type="spellEnd"/>
      <w:r w:rsidRPr="00D41D35">
        <w:rPr>
          <w:rFonts w:ascii="Arial" w:hAnsi="Arial" w:cs="Arial"/>
        </w:rPr>
        <w:t>.</w:t>
      </w:r>
      <w:r w:rsidR="00D41D35">
        <w:rPr>
          <w:rFonts w:ascii="Arial" w:hAnsi="Arial" w:cs="Arial"/>
        </w:rPr>
        <w:t xml:space="preserve"> </w:t>
      </w:r>
      <w:r w:rsidRPr="00D41D35">
        <w:rPr>
          <w:rFonts w:ascii="Arial" w:hAnsi="Arial" w:cs="Arial"/>
        </w:rPr>
        <w:t>Contrast: all female</w:t>
      </w:r>
      <w:r w:rsidR="008432BD" w:rsidRPr="00D41D35">
        <w:rPr>
          <w:rFonts w:ascii="Arial" w:hAnsi="Arial" w:cs="Arial"/>
        </w:rPr>
        <w:t xml:space="preserve">, </w:t>
      </w:r>
      <w:r w:rsidRPr="00D41D35">
        <w:rPr>
          <w:rFonts w:ascii="Arial" w:hAnsi="Arial" w:cs="Arial"/>
        </w:rPr>
        <w:t xml:space="preserve">FD </w:t>
      </w:r>
      <w:proofErr w:type="spellStart"/>
      <w:r w:rsidRPr="00D41D35">
        <w:rPr>
          <w:rFonts w:ascii="Arial" w:hAnsi="Arial" w:cs="Arial"/>
        </w:rPr>
        <w:t>patients+H</w:t>
      </w:r>
      <w:r w:rsidR="003A09DE" w:rsidRPr="00D41D35">
        <w:rPr>
          <w:rFonts w:ascii="Arial" w:hAnsi="Arial" w:cs="Arial"/>
        </w:rPr>
        <w:t>S</w:t>
      </w:r>
      <w:proofErr w:type="spellEnd"/>
      <w:r w:rsidRPr="00D41D35">
        <w:rPr>
          <w:rFonts w:ascii="Arial" w:hAnsi="Arial" w:cs="Arial"/>
        </w:rPr>
        <w:t>;</w:t>
      </w:r>
      <w:r w:rsidR="003A09DE" w:rsidRPr="00D41D35">
        <w:rPr>
          <w:rFonts w:ascii="Arial" w:hAnsi="Arial" w:cs="Arial"/>
        </w:rPr>
        <w:t xml:space="preserve"> </w:t>
      </w:r>
      <w:r w:rsidRPr="00D41D35">
        <w:rPr>
          <w:rFonts w:ascii="Arial" w:hAnsi="Arial" w:cs="Arial"/>
        </w:rPr>
        <w:t>all male</w:t>
      </w:r>
      <w:r w:rsidR="008432BD" w:rsidRPr="00D41D35">
        <w:rPr>
          <w:rFonts w:ascii="Arial" w:hAnsi="Arial" w:cs="Arial"/>
        </w:rPr>
        <w:t xml:space="preserve">, </w:t>
      </w:r>
      <w:r w:rsidRPr="00D41D35">
        <w:rPr>
          <w:rFonts w:ascii="Arial" w:hAnsi="Arial" w:cs="Arial"/>
        </w:rPr>
        <w:t xml:space="preserve">FD </w:t>
      </w:r>
      <w:proofErr w:type="spellStart"/>
      <w:r w:rsidRPr="00D41D35">
        <w:rPr>
          <w:rFonts w:ascii="Arial" w:hAnsi="Arial" w:cs="Arial"/>
        </w:rPr>
        <w:t>patients+H</w:t>
      </w:r>
      <w:r w:rsidR="003A09DE" w:rsidRPr="00D41D35">
        <w:rPr>
          <w:rFonts w:ascii="Arial" w:hAnsi="Arial" w:cs="Arial"/>
        </w:rPr>
        <w:t>S</w:t>
      </w:r>
      <w:proofErr w:type="spellEnd"/>
      <w:r w:rsidRPr="00D41D35">
        <w:rPr>
          <w:rFonts w:ascii="Arial" w:hAnsi="Arial" w:cs="Arial"/>
        </w:rPr>
        <w:t>.</w:t>
      </w:r>
      <w:r w:rsidR="00D2435C" w:rsidRPr="00D41D35">
        <w:rPr>
          <w:rFonts w:ascii="Arial" w:hAnsi="Arial" w:cs="Arial"/>
        </w:rPr>
        <w:t xml:space="preserve"> </w:t>
      </w:r>
      <w:proofErr w:type="spellStart"/>
      <w:proofErr w:type="gramStart"/>
      <w:r w:rsidRPr="00D41D35">
        <w:rPr>
          <w:rFonts w:ascii="Arial" w:hAnsi="Arial" w:cs="Arial"/>
          <w:bCs/>
          <w:kern w:val="44"/>
          <w:szCs w:val="21"/>
        </w:rPr>
        <w:t>Abbreviation</w:t>
      </w:r>
      <w:r w:rsidR="008432BD" w:rsidRPr="00D41D35">
        <w:rPr>
          <w:rFonts w:ascii="Arial" w:hAnsi="Arial" w:cs="Arial"/>
          <w:bCs/>
          <w:kern w:val="44"/>
          <w:szCs w:val="21"/>
        </w:rPr>
        <w:t>s:</w:t>
      </w:r>
      <w:r w:rsidR="003A09DE" w:rsidRPr="00D41D35">
        <w:rPr>
          <w:rFonts w:ascii="Arial" w:hAnsi="Arial" w:cs="Arial"/>
          <w:bCs/>
          <w:kern w:val="44"/>
          <w:szCs w:val="21"/>
        </w:rPr>
        <w:t>Seed</w:t>
      </w:r>
      <w:r w:rsidR="008432BD" w:rsidRPr="00D41D35">
        <w:rPr>
          <w:rFonts w:ascii="Arial" w:hAnsi="Arial" w:cs="Arial"/>
          <w:bCs/>
          <w:kern w:val="44"/>
          <w:szCs w:val="21"/>
        </w:rPr>
        <w:t>s</w:t>
      </w:r>
      <w:proofErr w:type="spellEnd"/>
      <w:proofErr w:type="gramEnd"/>
      <w:r w:rsidR="008432BD" w:rsidRPr="00D41D35">
        <w:rPr>
          <w:rFonts w:ascii="Arial" w:hAnsi="Arial" w:cs="Arial"/>
          <w:bCs/>
          <w:kern w:val="44"/>
          <w:szCs w:val="21"/>
        </w:rPr>
        <w:t>:</w:t>
      </w:r>
      <w:r w:rsidR="003A09DE" w:rsidRPr="00D41D35">
        <w:rPr>
          <w:rFonts w:ascii="Arial" w:hAnsi="Arial" w:cs="Arial"/>
          <w:bCs/>
          <w:kern w:val="44"/>
          <w:szCs w:val="21"/>
        </w:rPr>
        <w:t xml:space="preserve"> BLA, basolateral amygdala; CMA, </w:t>
      </w:r>
      <w:proofErr w:type="spellStart"/>
      <w:r w:rsidR="003A09DE" w:rsidRPr="00D41D35">
        <w:rPr>
          <w:rFonts w:ascii="Arial" w:hAnsi="Arial" w:cs="Arial"/>
          <w:bCs/>
          <w:kern w:val="44"/>
          <w:szCs w:val="21"/>
        </w:rPr>
        <w:t>centro</w:t>
      </w:r>
      <w:r w:rsidRPr="00D41D35">
        <w:rPr>
          <w:rFonts w:ascii="Arial" w:hAnsi="Arial" w:cs="Arial"/>
          <w:bCs/>
          <w:kern w:val="44"/>
          <w:szCs w:val="21"/>
        </w:rPr>
        <w:t>medial</w:t>
      </w:r>
      <w:proofErr w:type="spellEnd"/>
      <w:r w:rsidRPr="00D41D35">
        <w:rPr>
          <w:rFonts w:ascii="Arial" w:hAnsi="Arial" w:cs="Arial"/>
          <w:bCs/>
          <w:kern w:val="44"/>
          <w:szCs w:val="21"/>
        </w:rPr>
        <w:t xml:space="preserve"> amygdala; SFA, superficial amygdala.</w:t>
      </w:r>
      <w:r w:rsidR="00D41D35">
        <w:rPr>
          <w:rFonts w:ascii="Arial" w:hAnsi="Arial" w:cs="Arial"/>
          <w:bCs/>
          <w:kern w:val="44"/>
          <w:szCs w:val="21"/>
        </w:rPr>
        <w:t xml:space="preserve"> </w:t>
      </w:r>
      <w:r w:rsidRPr="00D41D35">
        <w:rPr>
          <w:rFonts w:ascii="Arial" w:hAnsi="Arial" w:cs="Arial"/>
          <w:bCs/>
          <w:kern w:val="44"/>
          <w:szCs w:val="21"/>
        </w:rPr>
        <w:t>Regions: TPJ, temporal parietal junction; MTG, middle temporal gyrus; INS, insular</w:t>
      </w:r>
      <w:r w:rsidR="00596D14" w:rsidRPr="00D41D35">
        <w:rPr>
          <w:rFonts w:ascii="Arial" w:hAnsi="Arial" w:cs="Arial"/>
          <w:bCs/>
          <w:kern w:val="44"/>
          <w:szCs w:val="21"/>
        </w:rPr>
        <w:t xml:space="preserve"> cortex</w:t>
      </w:r>
      <w:r w:rsidRPr="00D41D35">
        <w:rPr>
          <w:rFonts w:ascii="Arial" w:hAnsi="Arial" w:cs="Arial"/>
          <w:bCs/>
          <w:kern w:val="44"/>
          <w:szCs w:val="21"/>
        </w:rPr>
        <w:t xml:space="preserve">; STG, superior temporal </w:t>
      </w:r>
      <w:r w:rsidRPr="00D41D35">
        <w:rPr>
          <w:rFonts w:ascii="Arial" w:hAnsi="Arial" w:cs="Arial"/>
          <w:bCs/>
          <w:kern w:val="44"/>
          <w:szCs w:val="21"/>
        </w:rPr>
        <w:lastRenderedPageBreak/>
        <w:t xml:space="preserve">gyrus; </w:t>
      </w:r>
      <w:proofErr w:type="spellStart"/>
      <w:r w:rsidRPr="00D41D35">
        <w:rPr>
          <w:rFonts w:ascii="Arial" w:hAnsi="Arial" w:cs="Arial"/>
          <w:bCs/>
          <w:kern w:val="44"/>
          <w:szCs w:val="21"/>
        </w:rPr>
        <w:t>dlPFC</w:t>
      </w:r>
      <w:proofErr w:type="spellEnd"/>
      <w:r w:rsidRPr="00D41D35">
        <w:rPr>
          <w:rFonts w:ascii="Arial" w:hAnsi="Arial" w:cs="Arial"/>
          <w:bCs/>
          <w:kern w:val="44"/>
          <w:szCs w:val="21"/>
        </w:rPr>
        <w:t xml:space="preserve">, dorsal lateral prefrontal cortex; </w:t>
      </w:r>
      <w:proofErr w:type="spellStart"/>
      <w:r w:rsidRPr="00D41D35">
        <w:rPr>
          <w:rFonts w:ascii="Arial" w:hAnsi="Arial" w:cs="Arial"/>
          <w:bCs/>
          <w:kern w:val="44"/>
          <w:szCs w:val="21"/>
        </w:rPr>
        <w:t>mPFC</w:t>
      </w:r>
      <w:proofErr w:type="spellEnd"/>
      <w:r w:rsidRPr="00D41D35">
        <w:rPr>
          <w:rFonts w:ascii="Arial" w:hAnsi="Arial" w:cs="Arial"/>
          <w:bCs/>
          <w:kern w:val="44"/>
          <w:szCs w:val="21"/>
        </w:rPr>
        <w:t>, medial prefrontal cortex;</w:t>
      </w:r>
      <w:r w:rsidR="003A09DE" w:rsidRPr="00D41D35">
        <w:rPr>
          <w:rFonts w:ascii="Arial" w:hAnsi="Arial" w:cs="Arial"/>
          <w:bCs/>
          <w:kern w:val="44"/>
          <w:szCs w:val="21"/>
        </w:rPr>
        <w:t xml:space="preserve"> </w:t>
      </w:r>
      <w:r w:rsidRPr="00D41D35">
        <w:rPr>
          <w:rFonts w:ascii="Arial" w:hAnsi="Arial" w:cs="Arial"/>
          <w:bCs/>
          <w:kern w:val="44"/>
          <w:szCs w:val="21"/>
        </w:rPr>
        <w:t>SPL, superior parietal lobule.</w:t>
      </w:r>
    </w:p>
    <w:p w14:paraId="5AAF316C" w14:textId="77777777" w:rsidR="00D41D35" w:rsidRDefault="00D41D35">
      <w:pPr>
        <w:widowControl/>
        <w:jc w:val="left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8AC9AD5" w14:textId="7504F81C" w:rsidR="00F82874" w:rsidRPr="00D41D35" w:rsidRDefault="0038276C" w:rsidP="00F82874">
      <w:pPr>
        <w:pStyle w:val="2"/>
        <w:rPr>
          <w:rFonts w:ascii="Arial" w:hAnsi="Arial" w:cs="Arial"/>
          <w:sz w:val="28"/>
          <w:szCs w:val="28"/>
        </w:rPr>
      </w:pPr>
      <w:r w:rsidRPr="00D41D35">
        <w:rPr>
          <w:rFonts w:ascii="Arial" w:hAnsi="Arial" w:cs="Arial"/>
          <w:sz w:val="28"/>
          <w:szCs w:val="28"/>
        </w:rPr>
        <w:lastRenderedPageBreak/>
        <w:t>Supplementary Table 4</w:t>
      </w:r>
      <w:r w:rsidR="00F82874" w:rsidRPr="00D41D35">
        <w:rPr>
          <w:rFonts w:ascii="Arial" w:hAnsi="Arial" w:cs="Arial"/>
          <w:sz w:val="28"/>
          <w:szCs w:val="28"/>
        </w:rPr>
        <w:t xml:space="preserve"> Disease differences in the </w:t>
      </w:r>
      <w:proofErr w:type="spellStart"/>
      <w:r w:rsidR="00F82874" w:rsidRPr="00D41D35">
        <w:rPr>
          <w:rFonts w:ascii="Arial" w:hAnsi="Arial" w:cs="Arial"/>
          <w:sz w:val="28"/>
          <w:szCs w:val="28"/>
        </w:rPr>
        <w:t>rsFC</w:t>
      </w:r>
      <w:proofErr w:type="spellEnd"/>
      <w:r w:rsidR="00F82874" w:rsidRPr="00D41D35">
        <w:rPr>
          <w:rFonts w:ascii="Arial" w:hAnsi="Arial" w:cs="Arial"/>
          <w:sz w:val="28"/>
          <w:szCs w:val="28"/>
        </w:rPr>
        <w:t xml:space="preserve"> of amygdala subregions within the same gender</w:t>
      </w:r>
    </w:p>
    <w:tbl>
      <w:tblPr>
        <w:tblStyle w:val="a7"/>
        <w:tblW w:w="14001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1275"/>
        <w:gridCol w:w="1274"/>
        <w:gridCol w:w="3971"/>
        <w:gridCol w:w="1288"/>
        <w:gridCol w:w="711"/>
        <w:gridCol w:w="708"/>
        <w:gridCol w:w="708"/>
        <w:gridCol w:w="711"/>
        <w:gridCol w:w="977"/>
      </w:tblGrid>
      <w:tr w:rsidR="00F82874" w:rsidRPr="00D41D35" w14:paraId="721AF1C5" w14:textId="77777777" w:rsidTr="001F7635">
        <w:tc>
          <w:tcPr>
            <w:tcW w:w="237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00BC9A26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Contrast</w:t>
            </w:r>
          </w:p>
        </w:tc>
        <w:tc>
          <w:tcPr>
            <w:tcW w:w="127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5E726331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ROI/Seed</w:t>
            </w:r>
          </w:p>
        </w:tc>
        <w:tc>
          <w:tcPr>
            <w:tcW w:w="127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65544244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Cluster size</w:t>
            </w:r>
          </w:p>
        </w:tc>
        <w:tc>
          <w:tcPr>
            <w:tcW w:w="397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6C7F0C7B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RSFC Regions</w:t>
            </w:r>
          </w:p>
        </w:tc>
        <w:tc>
          <w:tcPr>
            <w:tcW w:w="128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610ECC75" w14:textId="77777777" w:rsidR="00F82874" w:rsidRPr="00D41D35" w:rsidRDefault="00F82874" w:rsidP="0038276C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L/R</w:t>
            </w:r>
          </w:p>
        </w:tc>
        <w:tc>
          <w:tcPr>
            <w:tcW w:w="71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0FC6956D" w14:textId="77777777" w:rsidR="00F82874" w:rsidRPr="00D41D35" w:rsidRDefault="00F82874" w:rsidP="0038276C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BA</w:t>
            </w:r>
          </w:p>
        </w:tc>
        <w:tc>
          <w:tcPr>
            <w:tcW w:w="2127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505F1FCF" w14:textId="77777777" w:rsidR="00F82874" w:rsidRPr="00D41D35" w:rsidRDefault="00F82874" w:rsidP="00BF4C35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MNI</w:t>
            </w:r>
          </w:p>
        </w:tc>
        <w:tc>
          <w:tcPr>
            <w:tcW w:w="97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6C541E4A" w14:textId="77777777" w:rsidR="00F82874" w:rsidRPr="00D41D35" w:rsidRDefault="00F82874" w:rsidP="0038276C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T</w:t>
            </w:r>
          </w:p>
        </w:tc>
      </w:tr>
      <w:tr w:rsidR="00F82874" w:rsidRPr="00D41D35" w14:paraId="68CFBF19" w14:textId="77777777" w:rsidTr="001F7635">
        <w:tc>
          <w:tcPr>
            <w:tcW w:w="2378" w:type="dxa"/>
            <w:vMerge/>
            <w:tcBorders>
              <w:bottom w:val="single" w:sz="4" w:space="0" w:color="000000" w:themeColor="text1"/>
            </w:tcBorders>
          </w:tcPr>
          <w:p w14:paraId="0EB9FA32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14:paraId="0FC00BBC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vMerge/>
            <w:tcBorders>
              <w:bottom w:val="single" w:sz="4" w:space="0" w:color="000000" w:themeColor="text1"/>
            </w:tcBorders>
          </w:tcPr>
          <w:p w14:paraId="558EEE48" w14:textId="77777777" w:rsidR="00F82874" w:rsidRPr="00D41D35" w:rsidRDefault="00F82874" w:rsidP="001F763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71" w:type="dxa"/>
            <w:vMerge/>
            <w:tcBorders>
              <w:bottom w:val="single" w:sz="4" w:space="0" w:color="000000" w:themeColor="text1"/>
            </w:tcBorders>
          </w:tcPr>
          <w:p w14:paraId="675828D4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88" w:type="dxa"/>
            <w:vMerge/>
            <w:tcBorders>
              <w:bottom w:val="single" w:sz="4" w:space="0" w:color="000000" w:themeColor="text1"/>
            </w:tcBorders>
          </w:tcPr>
          <w:p w14:paraId="3C2343B4" w14:textId="77777777" w:rsidR="00F82874" w:rsidRPr="00D41D35" w:rsidRDefault="00F82874" w:rsidP="0038276C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11" w:type="dxa"/>
            <w:vMerge/>
            <w:tcBorders>
              <w:bottom w:val="single" w:sz="4" w:space="0" w:color="000000" w:themeColor="text1"/>
            </w:tcBorders>
          </w:tcPr>
          <w:p w14:paraId="2FE91F71" w14:textId="77777777" w:rsidR="00F82874" w:rsidRPr="00D41D35" w:rsidRDefault="00F82874" w:rsidP="0038276C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D67FDBB" w14:textId="77777777" w:rsidR="00F82874" w:rsidRPr="00D41D35" w:rsidRDefault="00F82874" w:rsidP="00BF4C35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97DB3F1" w14:textId="77777777" w:rsidR="00F82874" w:rsidRPr="00D41D35" w:rsidRDefault="00F82874" w:rsidP="00D11BF9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y</w:t>
            </w: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66D098E" w14:textId="77777777" w:rsidR="00F82874" w:rsidRPr="00D41D35" w:rsidRDefault="00F82874" w:rsidP="00D11BF9">
            <w:pPr>
              <w:jc w:val="center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z</w:t>
            </w:r>
          </w:p>
        </w:tc>
        <w:tc>
          <w:tcPr>
            <w:tcW w:w="977" w:type="dxa"/>
            <w:vMerge/>
            <w:tcBorders>
              <w:bottom w:val="single" w:sz="4" w:space="0" w:color="000000" w:themeColor="text1"/>
            </w:tcBorders>
          </w:tcPr>
          <w:p w14:paraId="401460BB" w14:textId="77777777" w:rsidR="00F82874" w:rsidRPr="00D41D35" w:rsidRDefault="00F82874" w:rsidP="0038276C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F82874" w:rsidRPr="00D41D35" w14:paraId="55090405" w14:textId="77777777" w:rsidTr="001F7635">
        <w:tc>
          <w:tcPr>
            <w:tcW w:w="2378" w:type="dxa"/>
            <w:tcBorders>
              <w:top w:val="nil"/>
              <w:bottom w:val="nil"/>
            </w:tcBorders>
          </w:tcPr>
          <w:p w14:paraId="04E301C5" w14:textId="3C33CD0B" w:rsidR="00F82874" w:rsidRPr="00D41D35" w:rsidRDefault="00F82874" w:rsidP="001F7635">
            <w:pPr>
              <w:jc w:val="left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Female FD&gt;Female HS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3C79452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left BLA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A91D8A4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1910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830F706" w14:textId="65528E6C" w:rsidR="00F82874" w:rsidRPr="00D41D35" w:rsidRDefault="00BF4C35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 xml:space="preserve">anterior </w:t>
            </w:r>
            <w:r w:rsidR="00F82874" w:rsidRPr="00D41D35">
              <w:rPr>
                <w:rFonts w:ascii="Arial" w:hAnsi="Arial" w:cs="Arial"/>
              </w:rPr>
              <w:t>INS/</w:t>
            </w:r>
            <w:r w:rsidRPr="00D41D35">
              <w:rPr>
                <w:rFonts w:ascii="Arial" w:hAnsi="Arial" w:cs="Arial"/>
              </w:rPr>
              <w:t xml:space="preserve">central </w:t>
            </w:r>
            <w:r w:rsidR="00F82874" w:rsidRPr="00D41D35">
              <w:rPr>
                <w:rFonts w:ascii="Arial" w:hAnsi="Arial" w:cs="Arial"/>
              </w:rPr>
              <w:t>operculum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09818D28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A10E144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13,44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49ECE37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B59C5A8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18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E00A848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1A449B5D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5.57</w:t>
            </w:r>
          </w:p>
        </w:tc>
      </w:tr>
      <w:tr w:rsidR="00F82874" w:rsidRPr="00D41D35" w14:paraId="3F97756E" w14:textId="77777777" w:rsidTr="001F7635">
        <w:tc>
          <w:tcPr>
            <w:tcW w:w="2378" w:type="dxa"/>
            <w:tcBorders>
              <w:top w:val="nil"/>
              <w:bottom w:val="nil"/>
            </w:tcBorders>
          </w:tcPr>
          <w:p w14:paraId="55EC075C" w14:textId="77777777" w:rsidR="00F82874" w:rsidRPr="00D41D35" w:rsidRDefault="00F82874" w:rsidP="001F763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AE34291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B7D8EF7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AE26ED9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STG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5BC361DB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18E0578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074B08C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7A5D0B0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-6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F43C415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25C632CC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4.83</w:t>
            </w:r>
          </w:p>
        </w:tc>
      </w:tr>
      <w:tr w:rsidR="00F82874" w:rsidRPr="00D41D35" w14:paraId="14AE8E3E" w14:textId="77777777" w:rsidTr="001F7635">
        <w:tc>
          <w:tcPr>
            <w:tcW w:w="2378" w:type="dxa"/>
            <w:tcBorders>
              <w:top w:val="nil"/>
              <w:bottom w:val="nil"/>
            </w:tcBorders>
          </w:tcPr>
          <w:p w14:paraId="3080D514" w14:textId="77777777" w:rsidR="00F82874" w:rsidRPr="00D41D35" w:rsidRDefault="00F82874" w:rsidP="001F763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97B2B1E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5320958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1307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4B9D60F1" w14:textId="2A4DE13C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Postcentral gyrus/SFG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6F9CCD92" w14:textId="08C68428" w:rsidR="00F82874" w:rsidRPr="00D41D35" w:rsidRDefault="00BF4C35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bilateral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D8759F0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C924EC9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3E565F1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28477D6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0EF629CE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5.40</w:t>
            </w:r>
          </w:p>
        </w:tc>
      </w:tr>
      <w:tr w:rsidR="00F82874" w:rsidRPr="00D41D35" w14:paraId="5E8FB4FF" w14:textId="77777777" w:rsidTr="001F7635">
        <w:tc>
          <w:tcPr>
            <w:tcW w:w="2378" w:type="dxa"/>
            <w:tcBorders>
              <w:top w:val="nil"/>
              <w:bottom w:val="nil"/>
            </w:tcBorders>
          </w:tcPr>
          <w:p w14:paraId="0793A22A" w14:textId="77777777" w:rsidR="00F82874" w:rsidRPr="00D41D35" w:rsidRDefault="00F82874" w:rsidP="001F763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5C0DD3B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2F3EE36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2402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30655ED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anterior/posterior INS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151B2371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D2B5E52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3CE5971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-44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E49FBDF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7508037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6538E87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5.29</w:t>
            </w:r>
          </w:p>
        </w:tc>
      </w:tr>
      <w:tr w:rsidR="00F82874" w:rsidRPr="00D41D35" w14:paraId="2F3ACDD9" w14:textId="77777777" w:rsidTr="001F7635">
        <w:tc>
          <w:tcPr>
            <w:tcW w:w="2378" w:type="dxa"/>
            <w:tcBorders>
              <w:top w:val="nil"/>
              <w:bottom w:val="nil"/>
            </w:tcBorders>
          </w:tcPr>
          <w:p w14:paraId="4A1F8050" w14:textId="77777777" w:rsidR="00F82874" w:rsidRPr="00D41D35" w:rsidRDefault="00F82874" w:rsidP="001F763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58A698F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A006D64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1164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1D715206" w14:textId="259597E9" w:rsidR="00F82874" w:rsidRPr="00D41D35" w:rsidRDefault="00BF4C35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c</w:t>
            </w:r>
            <w:r w:rsidR="00F82874" w:rsidRPr="00D41D35">
              <w:rPr>
                <w:rFonts w:ascii="Arial" w:hAnsi="Arial" w:cs="Arial"/>
              </w:rPr>
              <w:t>entral operculum/</w:t>
            </w:r>
            <w:r w:rsidRPr="00D41D35">
              <w:rPr>
                <w:rFonts w:ascii="Arial" w:hAnsi="Arial" w:cs="Arial"/>
              </w:rPr>
              <w:t>p</w:t>
            </w:r>
            <w:r w:rsidR="00F82874" w:rsidRPr="00D41D35">
              <w:rPr>
                <w:rFonts w:ascii="Arial" w:hAnsi="Arial" w:cs="Arial"/>
              </w:rPr>
              <w:t xml:space="preserve">lanum </w:t>
            </w:r>
            <w:proofErr w:type="spellStart"/>
            <w:r w:rsidR="00F82874" w:rsidRPr="00D41D35">
              <w:rPr>
                <w:rFonts w:ascii="Arial" w:hAnsi="Arial" w:cs="Arial"/>
              </w:rPr>
              <w:t>temporale</w:t>
            </w:r>
            <w:proofErr w:type="spellEnd"/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1F64689A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A0DAD2A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9B92091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E231B44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-18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3D9C935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3508D75D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5.24</w:t>
            </w:r>
          </w:p>
        </w:tc>
      </w:tr>
      <w:tr w:rsidR="00F82874" w:rsidRPr="00D41D35" w14:paraId="0C2C13D4" w14:textId="77777777" w:rsidTr="001F7635">
        <w:tc>
          <w:tcPr>
            <w:tcW w:w="2378" w:type="dxa"/>
            <w:tcBorders>
              <w:top w:val="nil"/>
              <w:bottom w:val="nil"/>
            </w:tcBorders>
          </w:tcPr>
          <w:p w14:paraId="7DF7C71C" w14:textId="77777777" w:rsidR="00F82874" w:rsidRPr="00D41D35" w:rsidRDefault="00F82874" w:rsidP="001F763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59E6FBD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A317529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317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66687504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MFG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505E1376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41D7D1E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A55CD47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8B0ED6B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32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690E66F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7FE4EB84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4.35</w:t>
            </w:r>
          </w:p>
        </w:tc>
      </w:tr>
      <w:tr w:rsidR="00F82874" w:rsidRPr="00D41D35" w14:paraId="0008D949" w14:textId="77777777" w:rsidTr="001F7635">
        <w:tc>
          <w:tcPr>
            <w:tcW w:w="2378" w:type="dxa"/>
            <w:tcBorders>
              <w:top w:val="nil"/>
              <w:bottom w:val="nil"/>
            </w:tcBorders>
          </w:tcPr>
          <w:p w14:paraId="12015CA6" w14:textId="77777777" w:rsidR="00F82874" w:rsidRPr="00D41D35" w:rsidRDefault="00F82874" w:rsidP="001F763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94BFB5C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right BLA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2F6D4F5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303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6254A15B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SMC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63BEFE8B" w14:textId="76F18E2C" w:rsidR="00F82874" w:rsidRPr="00D41D35" w:rsidRDefault="00BF4C35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bilateral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137F636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AED35AE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93139AB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-4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07E0659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74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3DC66B22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4.82</w:t>
            </w:r>
          </w:p>
        </w:tc>
      </w:tr>
      <w:tr w:rsidR="00F82874" w:rsidRPr="00D41D35" w14:paraId="667E4C83" w14:textId="77777777" w:rsidTr="001F7635">
        <w:trPr>
          <w:trHeight w:val="375"/>
        </w:trPr>
        <w:tc>
          <w:tcPr>
            <w:tcW w:w="2378" w:type="dxa"/>
            <w:tcBorders>
              <w:top w:val="nil"/>
              <w:bottom w:val="nil"/>
            </w:tcBorders>
          </w:tcPr>
          <w:p w14:paraId="6E848881" w14:textId="77777777" w:rsidR="00F82874" w:rsidRPr="00D41D35" w:rsidRDefault="00F82874" w:rsidP="001F763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D75A589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55C7D2B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135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83AB2F6" w14:textId="2BE82798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Anterior INS/</w:t>
            </w:r>
            <w:r w:rsidR="00BF4C35" w:rsidRPr="00D41D35">
              <w:rPr>
                <w:rFonts w:ascii="Arial" w:hAnsi="Arial" w:cs="Arial"/>
              </w:rPr>
              <w:t xml:space="preserve">frontal </w:t>
            </w:r>
            <w:r w:rsidRPr="00D41D35">
              <w:rPr>
                <w:rFonts w:ascii="Arial" w:hAnsi="Arial" w:cs="Arial"/>
              </w:rPr>
              <w:t>operculum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5EF06720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7B115B5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F9AADD9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C0C49A8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18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E727432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27E0648D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4.11</w:t>
            </w:r>
          </w:p>
        </w:tc>
      </w:tr>
      <w:tr w:rsidR="00F82874" w:rsidRPr="00D41D35" w14:paraId="4970E408" w14:textId="77777777" w:rsidTr="001F7635">
        <w:tc>
          <w:tcPr>
            <w:tcW w:w="2378" w:type="dxa"/>
            <w:tcBorders>
              <w:top w:val="nil"/>
              <w:bottom w:val="nil"/>
            </w:tcBorders>
          </w:tcPr>
          <w:p w14:paraId="164A2EE2" w14:textId="5E99F7CF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</w:rPr>
              <w:t>Female FD&lt;Female HS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6F56028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left BLA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E76A004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937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27E5B037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proofErr w:type="spellStart"/>
            <w:r w:rsidRPr="00D41D35">
              <w:rPr>
                <w:rFonts w:ascii="Arial" w:hAnsi="Arial" w:cs="Arial"/>
              </w:rPr>
              <w:t>dlPFC</w:t>
            </w:r>
            <w:proofErr w:type="spellEnd"/>
            <w:r w:rsidRPr="00D41D35">
              <w:rPr>
                <w:rFonts w:ascii="Arial" w:hAnsi="Arial" w:cs="Arial"/>
              </w:rPr>
              <w:t>/FP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31A60413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8F71B6D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AE40C39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9B5C891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66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DDC1EB2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40925919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5.05</w:t>
            </w:r>
          </w:p>
        </w:tc>
      </w:tr>
      <w:tr w:rsidR="00F82874" w:rsidRPr="00D41D35" w14:paraId="46EB0FA4" w14:textId="77777777" w:rsidTr="001F7635">
        <w:tc>
          <w:tcPr>
            <w:tcW w:w="2378" w:type="dxa"/>
            <w:tcBorders>
              <w:top w:val="nil"/>
              <w:bottom w:val="nil"/>
            </w:tcBorders>
          </w:tcPr>
          <w:p w14:paraId="0AE8D97B" w14:textId="77777777" w:rsidR="00F82874" w:rsidRPr="00D41D35" w:rsidRDefault="00F82874" w:rsidP="001F763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1EBFD9B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56CE671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917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6DD173A9" w14:textId="0443C492" w:rsidR="00F82874" w:rsidRPr="00D41D35" w:rsidRDefault="00BF4C35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 xml:space="preserve">angular </w:t>
            </w:r>
            <w:r w:rsidR="00F82874" w:rsidRPr="00D41D35">
              <w:rPr>
                <w:rFonts w:ascii="Arial" w:hAnsi="Arial" w:cs="Arial"/>
              </w:rPr>
              <w:t>gyrus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174F08EB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E15CFD9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5D3A5AE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-48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387C2A1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-66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A4259BA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3E791A19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5.05</w:t>
            </w:r>
          </w:p>
        </w:tc>
      </w:tr>
      <w:tr w:rsidR="00F82874" w:rsidRPr="00D41D35" w14:paraId="34890543" w14:textId="77777777" w:rsidTr="001F7635">
        <w:tc>
          <w:tcPr>
            <w:tcW w:w="2378" w:type="dxa"/>
            <w:tcBorders>
              <w:top w:val="nil"/>
              <w:bottom w:val="nil"/>
            </w:tcBorders>
          </w:tcPr>
          <w:p w14:paraId="42C3E942" w14:textId="77777777" w:rsidR="00F82874" w:rsidRPr="00D41D35" w:rsidRDefault="00F82874" w:rsidP="001F763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0D86B48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9988EFC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344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2CB22DB1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cerebellum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4A8FB877" w14:textId="36D8BA0E" w:rsidR="00F82874" w:rsidRPr="00D41D35" w:rsidRDefault="00BF4C35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bilateral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6A48CEB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1BEC51F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E9D277B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-58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E005ED8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-46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F43510B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5.01</w:t>
            </w:r>
          </w:p>
        </w:tc>
      </w:tr>
      <w:tr w:rsidR="00F82874" w:rsidRPr="00D41D35" w14:paraId="7B1DF78E" w14:textId="77777777" w:rsidTr="001F7635">
        <w:tc>
          <w:tcPr>
            <w:tcW w:w="2378" w:type="dxa"/>
            <w:tcBorders>
              <w:top w:val="nil"/>
              <w:bottom w:val="nil"/>
            </w:tcBorders>
          </w:tcPr>
          <w:p w14:paraId="079BB542" w14:textId="77777777" w:rsidR="00F82874" w:rsidRPr="00D41D35" w:rsidRDefault="00F82874" w:rsidP="001F763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855740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5712DE2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21FA05DA" w14:textId="33667A96" w:rsidR="00F82874" w:rsidRPr="00D41D35" w:rsidRDefault="00BF4C35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 xml:space="preserve">brain </w:t>
            </w:r>
            <w:r w:rsidR="00F82874" w:rsidRPr="00D41D35">
              <w:rPr>
                <w:rFonts w:ascii="Arial" w:hAnsi="Arial" w:cs="Arial"/>
              </w:rPr>
              <w:t>stem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0FBF525E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9C78F47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7D07A4C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3F097D7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-44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FFDF1F7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-46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C3868EB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4.31</w:t>
            </w:r>
          </w:p>
        </w:tc>
      </w:tr>
      <w:tr w:rsidR="00F82874" w:rsidRPr="00D41D35" w14:paraId="2C8BF604" w14:textId="77777777" w:rsidTr="001F7635">
        <w:tc>
          <w:tcPr>
            <w:tcW w:w="2378" w:type="dxa"/>
            <w:tcBorders>
              <w:top w:val="nil"/>
              <w:bottom w:val="nil"/>
            </w:tcBorders>
          </w:tcPr>
          <w:p w14:paraId="47AEE9E9" w14:textId="77777777" w:rsidR="00F82874" w:rsidRPr="00D41D35" w:rsidRDefault="00F82874" w:rsidP="001F763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C507C11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6B46BA5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504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6292801E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MTG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2949DD4F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1BBF472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29D7D99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-68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EE83BAA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-22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E459D95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-20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FBB3924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4.99</w:t>
            </w:r>
          </w:p>
        </w:tc>
      </w:tr>
      <w:tr w:rsidR="00F82874" w:rsidRPr="00D41D35" w14:paraId="53730A78" w14:textId="77777777" w:rsidTr="001F7635">
        <w:tc>
          <w:tcPr>
            <w:tcW w:w="2378" w:type="dxa"/>
            <w:tcBorders>
              <w:top w:val="nil"/>
              <w:bottom w:val="nil"/>
            </w:tcBorders>
          </w:tcPr>
          <w:p w14:paraId="1069CC6D" w14:textId="77777777" w:rsidR="00F82874" w:rsidRPr="00D41D35" w:rsidRDefault="00F82874" w:rsidP="001F763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5D42453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6825CDD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318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02318CE4" w14:textId="7D799B9D" w:rsidR="00F82874" w:rsidRPr="00D41D35" w:rsidRDefault="00BF4C35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 xml:space="preserve">angular </w:t>
            </w:r>
            <w:r w:rsidR="00F82874" w:rsidRPr="00D41D35">
              <w:rPr>
                <w:rFonts w:ascii="Arial" w:hAnsi="Arial" w:cs="Arial"/>
              </w:rPr>
              <w:t>gyrus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41F6AB05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F0BAE65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E2E1F6C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A785E0E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-62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6BD279C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1A5747F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4.86</w:t>
            </w:r>
          </w:p>
        </w:tc>
      </w:tr>
      <w:tr w:rsidR="00F82874" w:rsidRPr="00D41D35" w14:paraId="535B403D" w14:textId="77777777" w:rsidTr="001F7635">
        <w:tc>
          <w:tcPr>
            <w:tcW w:w="2378" w:type="dxa"/>
            <w:tcBorders>
              <w:top w:val="nil"/>
              <w:bottom w:val="nil"/>
            </w:tcBorders>
          </w:tcPr>
          <w:p w14:paraId="7F6591BB" w14:textId="77777777" w:rsidR="00F82874" w:rsidRPr="00D41D35" w:rsidRDefault="00F82874" w:rsidP="001F763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694A19A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F0875B9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369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42991FE3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proofErr w:type="spellStart"/>
            <w:r w:rsidRPr="00D41D35">
              <w:rPr>
                <w:rFonts w:ascii="Arial" w:hAnsi="Arial" w:cs="Arial"/>
              </w:rPr>
              <w:t>mPFC</w:t>
            </w:r>
            <w:proofErr w:type="spellEnd"/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07690D9A" w14:textId="3D53CF0B" w:rsidR="00F82874" w:rsidRPr="00D41D35" w:rsidRDefault="00BF4C35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bilateral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43B8105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9D17FDF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5236CCC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52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B119F55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7E1A55D1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4.44</w:t>
            </w:r>
          </w:p>
        </w:tc>
      </w:tr>
      <w:tr w:rsidR="00F82874" w:rsidRPr="00D41D35" w14:paraId="16A42975" w14:textId="77777777" w:rsidTr="001F7635">
        <w:tc>
          <w:tcPr>
            <w:tcW w:w="2378" w:type="dxa"/>
            <w:tcBorders>
              <w:top w:val="nil"/>
              <w:bottom w:val="nil"/>
            </w:tcBorders>
          </w:tcPr>
          <w:p w14:paraId="6EBC542D" w14:textId="77777777" w:rsidR="00F82874" w:rsidRPr="00D41D35" w:rsidRDefault="00F82874" w:rsidP="001F763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9F63164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4D1AAAA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371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A8CED5B" w14:textId="533AC052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PCC/precuneus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0B7AC5B5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FFF57CA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1D7D294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FB62459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-46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99D4719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41BD4F9E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4.10</w:t>
            </w:r>
          </w:p>
        </w:tc>
      </w:tr>
      <w:tr w:rsidR="00F82874" w:rsidRPr="00D41D35" w14:paraId="4D7096B8" w14:textId="77777777" w:rsidTr="001F7635">
        <w:tc>
          <w:tcPr>
            <w:tcW w:w="2378" w:type="dxa"/>
            <w:tcBorders>
              <w:top w:val="nil"/>
              <w:bottom w:val="nil"/>
            </w:tcBorders>
          </w:tcPr>
          <w:p w14:paraId="32D724CD" w14:textId="77777777" w:rsidR="00F82874" w:rsidRPr="00D41D35" w:rsidRDefault="00F82874" w:rsidP="001F763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2ABA844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left CMA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E62D960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380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0139F2DA" w14:textId="0FF0F623" w:rsidR="00F82874" w:rsidRPr="00D41D35" w:rsidRDefault="00BF4C35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 xml:space="preserve">medial </w:t>
            </w:r>
            <w:proofErr w:type="spellStart"/>
            <w:r w:rsidR="00F82874" w:rsidRPr="00D41D35">
              <w:rPr>
                <w:rFonts w:ascii="Arial" w:hAnsi="Arial" w:cs="Arial"/>
              </w:rPr>
              <w:t>PrG</w:t>
            </w:r>
            <w:proofErr w:type="spellEnd"/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27263770" w14:textId="2A1F6938" w:rsidR="00F82874" w:rsidRPr="00D41D35" w:rsidRDefault="00BF4C35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bilateral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0299DE8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79B8092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3A0347A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-18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409E4D1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7A9BFE1D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4.88</w:t>
            </w:r>
          </w:p>
        </w:tc>
      </w:tr>
      <w:tr w:rsidR="00F82874" w:rsidRPr="00D41D35" w14:paraId="10260A51" w14:textId="77777777" w:rsidTr="001F7635">
        <w:tc>
          <w:tcPr>
            <w:tcW w:w="2378" w:type="dxa"/>
            <w:tcBorders>
              <w:top w:val="nil"/>
              <w:bottom w:val="nil"/>
            </w:tcBorders>
          </w:tcPr>
          <w:p w14:paraId="7352F82B" w14:textId="77777777" w:rsidR="00F82874" w:rsidRPr="00D41D35" w:rsidRDefault="00F82874" w:rsidP="001F763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10775F7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64577BF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20FAD42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SMC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3E7692C5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5E96894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65DEDE0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C7B8ABC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-8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A861867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1562F38C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3.61</w:t>
            </w:r>
          </w:p>
        </w:tc>
      </w:tr>
      <w:tr w:rsidR="00F82874" w:rsidRPr="00D41D35" w14:paraId="399DF2EE" w14:textId="77777777" w:rsidTr="001F7635">
        <w:tc>
          <w:tcPr>
            <w:tcW w:w="2378" w:type="dxa"/>
            <w:tcBorders>
              <w:top w:val="nil"/>
              <w:bottom w:val="nil"/>
            </w:tcBorders>
          </w:tcPr>
          <w:p w14:paraId="1E6691B5" w14:textId="77777777" w:rsidR="00F82874" w:rsidRPr="00D41D35" w:rsidRDefault="00F82874" w:rsidP="001F763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FF07CC8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7EFEF0E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467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AB2C33A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proofErr w:type="spellStart"/>
            <w:r w:rsidRPr="00D41D35">
              <w:rPr>
                <w:rFonts w:ascii="Arial" w:hAnsi="Arial" w:cs="Arial"/>
              </w:rPr>
              <w:t>PrG</w:t>
            </w:r>
            <w:proofErr w:type="spellEnd"/>
            <w:r w:rsidRPr="00D41D35">
              <w:rPr>
                <w:rFonts w:ascii="Arial" w:hAnsi="Arial" w:cs="Arial"/>
              </w:rPr>
              <w:t>/</w:t>
            </w:r>
            <w:proofErr w:type="spellStart"/>
            <w:r w:rsidRPr="00D41D35">
              <w:rPr>
                <w:rFonts w:ascii="Arial" w:hAnsi="Arial" w:cs="Arial"/>
              </w:rPr>
              <w:t>PoG</w:t>
            </w:r>
            <w:proofErr w:type="spellEnd"/>
            <w:r w:rsidRPr="00D41D35">
              <w:rPr>
                <w:rFonts w:ascii="Arial" w:hAnsi="Arial" w:cs="Arial"/>
              </w:rPr>
              <w:t>/SFG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76F86B6C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33E08E5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DE7FA00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76ED6C5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-26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2323EAC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76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0C9B371C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4.68</w:t>
            </w:r>
          </w:p>
        </w:tc>
      </w:tr>
      <w:tr w:rsidR="00F82874" w:rsidRPr="00D41D35" w14:paraId="6EECD5D4" w14:textId="77777777" w:rsidTr="001F7635">
        <w:tc>
          <w:tcPr>
            <w:tcW w:w="2378" w:type="dxa"/>
            <w:tcBorders>
              <w:top w:val="nil"/>
              <w:bottom w:val="nil"/>
            </w:tcBorders>
          </w:tcPr>
          <w:p w14:paraId="7B7D726B" w14:textId="77777777" w:rsidR="00F82874" w:rsidRPr="00D41D35" w:rsidRDefault="00F82874" w:rsidP="001F763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69B6A89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right CMA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352C064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381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8ABA620" w14:textId="300BD7D4" w:rsidR="00F82874" w:rsidRPr="00D41D35" w:rsidRDefault="00BF4C35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 xml:space="preserve">occipital </w:t>
            </w:r>
            <w:r w:rsidR="00F82874" w:rsidRPr="00D41D35">
              <w:rPr>
                <w:rFonts w:ascii="Arial" w:hAnsi="Arial" w:cs="Arial"/>
              </w:rPr>
              <w:t>fusiform gyrus/</w:t>
            </w:r>
            <w:r w:rsidRPr="00D41D35">
              <w:rPr>
                <w:rFonts w:ascii="Arial" w:hAnsi="Arial" w:cs="Arial"/>
              </w:rPr>
              <w:t>l</w:t>
            </w:r>
            <w:r w:rsidR="00F82874" w:rsidRPr="00D41D35">
              <w:rPr>
                <w:rFonts w:ascii="Arial" w:hAnsi="Arial" w:cs="Arial"/>
              </w:rPr>
              <w:t>ingual gyrus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6C1105BF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4164E6B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6CB5D93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2D1B02A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-84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15FF3FB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191FAAEC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4.43</w:t>
            </w:r>
          </w:p>
        </w:tc>
      </w:tr>
      <w:tr w:rsidR="00F82874" w:rsidRPr="00D41D35" w14:paraId="03E1A6BD" w14:textId="77777777" w:rsidTr="001F7635">
        <w:tc>
          <w:tcPr>
            <w:tcW w:w="2378" w:type="dxa"/>
            <w:tcBorders>
              <w:top w:val="nil"/>
              <w:bottom w:val="nil"/>
            </w:tcBorders>
          </w:tcPr>
          <w:p w14:paraId="0ED42BC4" w14:textId="77777777" w:rsidR="00F82874" w:rsidRPr="00D41D35" w:rsidRDefault="00F82874" w:rsidP="001F763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C9FBA84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6C362A0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184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60AB5396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proofErr w:type="spellStart"/>
            <w:r w:rsidRPr="00D41D35">
              <w:rPr>
                <w:rFonts w:ascii="Arial" w:hAnsi="Arial" w:cs="Arial"/>
              </w:rPr>
              <w:t>PrG</w:t>
            </w:r>
            <w:proofErr w:type="spellEnd"/>
            <w:r w:rsidRPr="00D41D35">
              <w:rPr>
                <w:rFonts w:ascii="Arial" w:hAnsi="Arial" w:cs="Arial"/>
              </w:rPr>
              <w:t>/</w:t>
            </w:r>
            <w:proofErr w:type="spellStart"/>
            <w:r w:rsidRPr="00D41D35">
              <w:rPr>
                <w:rFonts w:ascii="Arial" w:hAnsi="Arial" w:cs="Arial"/>
              </w:rPr>
              <w:t>PoG</w:t>
            </w:r>
            <w:proofErr w:type="spellEnd"/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27B29BED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A14A54C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516120D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ABF5477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-30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918279B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1EB43F00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3.98</w:t>
            </w:r>
          </w:p>
        </w:tc>
      </w:tr>
      <w:tr w:rsidR="00F82874" w:rsidRPr="00D41D35" w14:paraId="2C498E3A" w14:textId="77777777" w:rsidTr="001F7635">
        <w:trPr>
          <w:trHeight w:val="397"/>
        </w:trPr>
        <w:tc>
          <w:tcPr>
            <w:tcW w:w="2378" w:type="dxa"/>
            <w:tcBorders>
              <w:top w:val="nil"/>
              <w:bottom w:val="nil"/>
            </w:tcBorders>
          </w:tcPr>
          <w:p w14:paraId="02C65BEF" w14:textId="77777777" w:rsidR="00F82874" w:rsidRPr="00D41D35" w:rsidRDefault="00F82874" w:rsidP="001F763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EC186F1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left SFA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16277FD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248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29A1E460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SPL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42C30AF2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F87B81C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4AEEDFA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5EC678F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-62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94DCDB0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78D8B2A0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4.42</w:t>
            </w:r>
          </w:p>
        </w:tc>
      </w:tr>
      <w:tr w:rsidR="00F82874" w:rsidRPr="00D41D35" w14:paraId="7A221AE5" w14:textId="77777777" w:rsidTr="001F7635">
        <w:trPr>
          <w:trHeight w:val="432"/>
        </w:trPr>
        <w:tc>
          <w:tcPr>
            <w:tcW w:w="2378" w:type="dxa"/>
            <w:tcBorders>
              <w:top w:val="nil"/>
              <w:bottom w:val="nil"/>
            </w:tcBorders>
          </w:tcPr>
          <w:p w14:paraId="1CE20257" w14:textId="5163B848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</w:rPr>
              <w:t>Male FD&gt;Male HS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5809115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right SFA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04AA56D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740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AB9156C" w14:textId="79A17AF1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SPL/</w:t>
            </w:r>
            <w:r w:rsidR="00570864" w:rsidRPr="00D41D35">
              <w:rPr>
                <w:rFonts w:ascii="Arial" w:hAnsi="Arial" w:cs="Arial"/>
              </w:rPr>
              <w:t>a</w:t>
            </w:r>
            <w:r w:rsidRPr="00D41D35">
              <w:rPr>
                <w:rFonts w:ascii="Arial" w:hAnsi="Arial" w:cs="Arial"/>
              </w:rPr>
              <w:t>ngular gyrus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0977AD60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F42E6E2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4A04FFB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5292EE5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-64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7F8D172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F87DC7A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5.39</w:t>
            </w:r>
          </w:p>
        </w:tc>
      </w:tr>
      <w:tr w:rsidR="00F82874" w:rsidRPr="00D41D35" w14:paraId="7C55340E" w14:textId="77777777" w:rsidTr="001F7635">
        <w:tc>
          <w:tcPr>
            <w:tcW w:w="2378" w:type="dxa"/>
            <w:tcBorders>
              <w:top w:val="nil"/>
              <w:bottom w:val="nil"/>
            </w:tcBorders>
          </w:tcPr>
          <w:p w14:paraId="096EB696" w14:textId="42F6791F" w:rsidR="00F82874" w:rsidRPr="00D41D35" w:rsidRDefault="00F82874" w:rsidP="001F7635">
            <w:pPr>
              <w:jc w:val="left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Male FD&lt;Male HS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75F417A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right CMA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C5FCCE0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149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2243620D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cerebellum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0E155ACD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4492849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59B731A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79B8C95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-52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56CE554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-32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7DA6A001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5.12</w:t>
            </w:r>
          </w:p>
        </w:tc>
      </w:tr>
      <w:tr w:rsidR="00F82874" w:rsidRPr="00D41D35" w14:paraId="42989A61" w14:textId="77777777" w:rsidTr="001F7635">
        <w:tc>
          <w:tcPr>
            <w:tcW w:w="2378" w:type="dxa"/>
            <w:tcBorders>
              <w:top w:val="nil"/>
              <w:bottom w:val="nil"/>
            </w:tcBorders>
          </w:tcPr>
          <w:p w14:paraId="6BBAFA4A" w14:textId="77777777" w:rsidR="00F82874" w:rsidRPr="00D41D35" w:rsidRDefault="00F82874" w:rsidP="001F763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F20D6CD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9DD624C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331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2D10BFC6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proofErr w:type="spellStart"/>
            <w:r w:rsidRPr="00D41D35">
              <w:rPr>
                <w:rFonts w:ascii="Arial" w:hAnsi="Arial" w:cs="Arial"/>
              </w:rPr>
              <w:t>PrG</w:t>
            </w:r>
            <w:proofErr w:type="spellEnd"/>
            <w:r w:rsidRPr="00D41D35">
              <w:rPr>
                <w:rFonts w:ascii="Arial" w:hAnsi="Arial" w:cs="Arial"/>
              </w:rPr>
              <w:t>/</w:t>
            </w:r>
            <w:proofErr w:type="spellStart"/>
            <w:r w:rsidRPr="00D41D35">
              <w:rPr>
                <w:rFonts w:ascii="Arial" w:hAnsi="Arial" w:cs="Arial"/>
              </w:rPr>
              <w:t>PoG</w:t>
            </w:r>
            <w:proofErr w:type="spellEnd"/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7699D150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5FFE7B9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56948D9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31C7FDA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761B1ED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69F3A1F1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5.06</w:t>
            </w:r>
          </w:p>
        </w:tc>
      </w:tr>
      <w:tr w:rsidR="00F82874" w:rsidRPr="00D41D35" w14:paraId="1C83EDDD" w14:textId="77777777" w:rsidTr="001F7635">
        <w:tc>
          <w:tcPr>
            <w:tcW w:w="2378" w:type="dxa"/>
            <w:tcBorders>
              <w:top w:val="nil"/>
              <w:bottom w:val="nil"/>
            </w:tcBorders>
          </w:tcPr>
          <w:p w14:paraId="7367506E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D8579F4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4A4785B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178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14AA186C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proofErr w:type="spellStart"/>
            <w:r w:rsidRPr="00D41D35">
              <w:rPr>
                <w:rFonts w:ascii="Arial" w:hAnsi="Arial" w:cs="Arial"/>
              </w:rPr>
              <w:t>PrG</w:t>
            </w:r>
            <w:proofErr w:type="spellEnd"/>
            <w:r w:rsidRPr="00D41D35">
              <w:rPr>
                <w:rFonts w:ascii="Arial" w:hAnsi="Arial" w:cs="Arial"/>
              </w:rPr>
              <w:t>/</w:t>
            </w:r>
            <w:proofErr w:type="spellStart"/>
            <w:r w:rsidRPr="00D41D35">
              <w:rPr>
                <w:rFonts w:ascii="Arial" w:hAnsi="Arial" w:cs="Arial"/>
              </w:rPr>
              <w:t>PoG</w:t>
            </w:r>
            <w:proofErr w:type="spellEnd"/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5C77A726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5543451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A680D9F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-42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4DF72E4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-6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B475E68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0BFDA3DC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4.94</w:t>
            </w:r>
          </w:p>
        </w:tc>
      </w:tr>
      <w:tr w:rsidR="00F82874" w:rsidRPr="00D41D35" w14:paraId="01EFDA8C" w14:textId="77777777" w:rsidTr="001F7635">
        <w:tc>
          <w:tcPr>
            <w:tcW w:w="2378" w:type="dxa"/>
            <w:tcBorders>
              <w:top w:val="nil"/>
              <w:bottom w:val="nil"/>
            </w:tcBorders>
          </w:tcPr>
          <w:p w14:paraId="0C4900F1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7B5E63B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84E469E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155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DF7E56D" w14:textId="58347CBE" w:rsidR="00F82874" w:rsidRPr="00D41D35" w:rsidRDefault="0057086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 xml:space="preserve">anterior </w:t>
            </w:r>
            <w:r w:rsidR="00F82874" w:rsidRPr="00D41D35">
              <w:rPr>
                <w:rFonts w:ascii="Arial" w:hAnsi="Arial" w:cs="Arial"/>
              </w:rPr>
              <w:t>insula/</w:t>
            </w:r>
            <w:r w:rsidRPr="00D41D35">
              <w:rPr>
                <w:rFonts w:ascii="Arial" w:hAnsi="Arial" w:cs="Arial"/>
              </w:rPr>
              <w:t xml:space="preserve">central </w:t>
            </w:r>
            <w:r w:rsidR="00F82874" w:rsidRPr="00D41D35">
              <w:rPr>
                <w:rFonts w:ascii="Arial" w:hAnsi="Arial" w:cs="Arial"/>
              </w:rPr>
              <w:t>operculum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2A29721F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30BDBEB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90072E1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143F788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16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77BF56D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098301FC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4.39</w:t>
            </w:r>
          </w:p>
        </w:tc>
      </w:tr>
      <w:tr w:rsidR="00F82874" w:rsidRPr="00D41D35" w14:paraId="225F8B0D" w14:textId="77777777" w:rsidTr="001F7635">
        <w:tc>
          <w:tcPr>
            <w:tcW w:w="2378" w:type="dxa"/>
            <w:tcBorders>
              <w:top w:val="nil"/>
              <w:bottom w:val="nil"/>
            </w:tcBorders>
          </w:tcPr>
          <w:p w14:paraId="699FD099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3127013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562685C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0B4A7B00" w14:textId="70A25BB6" w:rsidR="00F82874" w:rsidRPr="00D41D35" w:rsidRDefault="0057086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putamen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435D5FDA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R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0331884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340767D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B0E810A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2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6791833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2EA245E1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4.12</w:t>
            </w:r>
          </w:p>
        </w:tc>
      </w:tr>
      <w:tr w:rsidR="00F82874" w:rsidRPr="00D41D35" w14:paraId="3158D11F" w14:textId="77777777" w:rsidTr="001F7635">
        <w:tc>
          <w:tcPr>
            <w:tcW w:w="2378" w:type="dxa"/>
            <w:tcBorders>
              <w:top w:val="nil"/>
              <w:bottom w:val="nil"/>
            </w:tcBorders>
          </w:tcPr>
          <w:p w14:paraId="4666420C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C009568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D70A8D3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167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06096BAA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MCC/SMC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32741766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AB27833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32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BBA15B2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CDF06FC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31BC9AA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7C14499C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4.10</w:t>
            </w:r>
          </w:p>
        </w:tc>
      </w:tr>
      <w:tr w:rsidR="00F82874" w:rsidRPr="00D41D35" w14:paraId="67161DDF" w14:textId="77777777" w:rsidTr="001F7635">
        <w:tc>
          <w:tcPr>
            <w:tcW w:w="2378" w:type="dxa"/>
            <w:tcBorders>
              <w:top w:val="nil"/>
              <w:bottom w:val="single" w:sz="12" w:space="0" w:color="auto"/>
            </w:tcBorders>
          </w:tcPr>
          <w:p w14:paraId="375B5805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</w:tcPr>
          <w:p w14:paraId="464C95C7" w14:textId="77777777" w:rsidR="00F82874" w:rsidRPr="00D41D35" w:rsidRDefault="00F82874" w:rsidP="001F7635">
            <w:pPr>
              <w:jc w:val="left"/>
              <w:rPr>
                <w:rFonts w:ascii="Arial" w:hAnsi="Arial" w:cs="Arial"/>
                <w:szCs w:val="21"/>
              </w:rPr>
            </w:pPr>
            <w:r w:rsidRPr="00D41D35">
              <w:rPr>
                <w:rFonts w:ascii="Arial" w:hAnsi="Arial" w:cs="Arial"/>
                <w:szCs w:val="21"/>
              </w:rPr>
              <w:t>right SFA</w:t>
            </w:r>
          </w:p>
        </w:tc>
        <w:tc>
          <w:tcPr>
            <w:tcW w:w="1274" w:type="dxa"/>
            <w:tcBorders>
              <w:top w:val="nil"/>
              <w:bottom w:val="single" w:sz="12" w:space="0" w:color="auto"/>
            </w:tcBorders>
          </w:tcPr>
          <w:p w14:paraId="031AC498" w14:textId="77777777" w:rsidR="00F82874" w:rsidRPr="00D41D35" w:rsidRDefault="00F82874" w:rsidP="001F7635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152</w:t>
            </w:r>
          </w:p>
        </w:tc>
        <w:tc>
          <w:tcPr>
            <w:tcW w:w="3971" w:type="dxa"/>
            <w:tcBorders>
              <w:top w:val="nil"/>
              <w:bottom w:val="single" w:sz="12" w:space="0" w:color="auto"/>
            </w:tcBorders>
          </w:tcPr>
          <w:p w14:paraId="34F4B1C4" w14:textId="77777777" w:rsidR="00F82874" w:rsidRPr="00D41D35" w:rsidRDefault="00F82874" w:rsidP="001F7635">
            <w:pPr>
              <w:rPr>
                <w:rFonts w:ascii="Arial" w:hAnsi="Arial" w:cs="Arial"/>
              </w:rPr>
            </w:pPr>
            <w:proofErr w:type="spellStart"/>
            <w:r w:rsidRPr="00D41D35">
              <w:rPr>
                <w:rFonts w:ascii="Arial" w:hAnsi="Arial" w:cs="Arial"/>
              </w:rPr>
              <w:t>PrG</w:t>
            </w:r>
            <w:proofErr w:type="spellEnd"/>
            <w:r w:rsidRPr="00D41D35">
              <w:rPr>
                <w:rFonts w:ascii="Arial" w:hAnsi="Arial" w:cs="Arial"/>
              </w:rPr>
              <w:t>/</w:t>
            </w:r>
            <w:proofErr w:type="spellStart"/>
            <w:r w:rsidRPr="00D41D35">
              <w:rPr>
                <w:rFonts w:ascii="Arial" w:hAnsi="Arial" w:cs="Arial"/>
              </w:rPr>
              <w:t>PoG</w:t>
            </w:r>
            <w:proofErr w:type="spellEnd"/>
          </w:p>
        </w:tc>
        <w:tc>
          <w:tcPr>
            <w:tcW w:w="1288" w:type="dxa"/>
            <w:tcBorders>
              <w:top w:val="nil"/>
              <w:bottom w:val="single" w:sz="12" w:space="0" w:color="auto"/>
            </w:tcBorders>
          </w:tcPr>
          <w:p w14:paraId="2A548F0A" w14:textId="1FA55B64" w:rsidR="00F82874" w:rsidRPr="00D41D35" w:rsidRDefault="00BF4C35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bilateral</w:t>
            </w:r>
          </w:p>
        </w:tc>
        <w:tc>
          <w:tcPr>
            <w:tcW w:w="711" w:type="dxa"/>
            <w:tcBorders>
              <w:top w:val="nil"/>
              <w:bottom w:val="single" w:sz="12" w:space="0" w:color="auto"/>
            </w:tcBorders>
          </w:tcPr>
          <w:p w14:paraId="09002D28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</w:tcPr>
          <w:p w14:paraId="66D105AF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-8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</w:tcPr>
          <w:p w14:paraId="7BD40694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-30</w:t>
            </w:r>
          </w:p>
        </w:tc>
        <w:tc>
          <w:tcPr>
            <w:tcW w:w="711" w:type="dxa"/>
            <w:tcBorders>
              <w:top w:val="nil"/>
              <w:bottom w:val="single" w:sz="12" w:space="0" w:color="auto"/>
            </w:tcBorders>
          </w:tcPr>
          <w:p w14:paraId="100D4D36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68</w:t>
            </w:r>
          </w:p>
        </w:tc>
        <w:tc>
          <w:tcPr>
            <w:tcW w:w="977" w:type="dxa"/>
            <w:tcBorders>
              <w:top w:val="nil"/>
              <w:bottom w:val="single" w:sz="12" w:space="0" w:color="auto"/>
            </w:tcBorders>
          </w:tcPr>
          <w:p w14:paraId="6957C464" w14:textId="77777777" w:rsidR="00F82874" w:rsidRPr="00D41D35" w:rsidRDefault="00F82874" w:rsidP="0038276C">
            <w:pPr>
              <w:jc w:val="center"/>
              <w:rPr>
                <w:rFonts w:ascii="Arial" w:hAnsi="Arial" w:cs="Arial"/>
              </w:rPr>
            </w:pPr>
            <w:r w:rsidRPr="00D41D35">
              <w:rPr>
                <w:rFonts w:ascii="Arial" w:hAnsi="Arial" w:cs="Arial"/>
              </w:rPr>
              <w:t>4.59</w:t>
            </w:r>
          </w:p>
        </w:tc>
      </w:tr>
    </w:tbl>
    <w:p w14:paraId="5684E347" w14:textId="77777777" w:rsidR="00F82874" w:rsidRPr="00D41D35" w:rsidRDefault="00F82874" w:rsidP="00F82874">
      <w:pPr>
        <w:rPr>
          <w:rFonts w:ascii="Arial" w:hAnsi="Arial" w:cs="Arial"/>
        </w:rPr>
      </w:pPr>
    </w:p>
    <w:p w14:paraId="431010E1" w14:textId="25AFD1FD" w:rsidR="00F82874" w:rsidRPr="00D41D35" w:rsidRDefault="00F82874" w:rsidP="00D41D35">
      <w:pPr>
        <w:spacing w:line="480" w:lineRule="auto"/>
        <w:ind w:firstLineChars="200" w:firstLine="420"/>
        <w:rPr>
          <w:rFonts w:ascii="Arial" w:hAnsi="Arial" w:cs="Arial"/>
        </w:rPr>
      </w:pPr>
      <w:r w:rsidRPr="00D41D35">
        <w:rPr>
          <w:rFonts w:ascii="Arial" w:hAnsi="Arial" w:cs="Arial"/>
        </w:rPr>
        <w:t xml:space="preserve">Cluster level, FWE P&lt;0.05; voxel level, p&lt;0.001; cluster size&gt;20 voxels; with age, SAS, </w:t>
      </w:r>
      <w:r w:rsidR="00570864" w:rsidRPr="00D41D35">
        <w:rPr>
          <w:rFonts w:ascii="Arial" w:hAnsi="Arial" w:cs="Arial"/>
        </w:rPr>
        <w:t xml:space="preserve">and </w:t>
      </w:r>
      <w:r w:rsidRPr="00D41D35">
        <w:rPr>
          <w:rFonts w:ascii="Arial" w:hAnsi="Arial" w:cs="Arial"/>
        </w:rPr>
        <w:t xml:space="preserve">SDS </w:t>
      </w:r>
      <w:r w:rsidR="00570864" w:rsidRPr="00D41D35">
        <w:rPr>
          <w:rFonts w:ascii="Arial" w:hAnsi="Arial" w:cs="Arial"/>
        </w:rPr>
        <w:t>as covariates</w:t>
      </w:r>
      <w:r w:rsidRPr="00D41D35">
        <w:rPr>
          <w:rFonts w:ascii="Arial" w:hAnsi="Arial" w:cs="Arial"/>
        </w:rPr>
        <w:t>.</w:t>
      </w:r>
    </w:p>
    <w:p w14:paraId="3183AF35" w14:textId="13BD219B" w:rsidR="00986D33" w:rsidRPr="00D41D35" w:rsidRDefault="00F82874" w:rsidP="00D41D35">
      <w:pPr>
        <w:widowControl/>
        <w:spacing w:line="480" w:lineRule="auto"/>
        <w:ind w:firstLineChars="200" w:firstLine="420"/>
        <w:rPr>
          <w:rFonts w:ascii="Arial" w:hAnsi="Arial" w:cs="Arial"/>
        </w:rPr>
      </w:pPr>
      <w:r w:rsidRPr="00D41D35">
        <w:rPr>
          <w:rFonts w:ascii="Arial" w:hAnsi="Arial" w:cs="Arial"/>
          <w:bCs/>
          <w:kern w:val="44"/>
          <w:szCs w:val="21"/>
        </w:rPr>
        <w:t>Abbreviation</w:t>
      </w:r>
      <w:r w:rsidR="00570864" w:rsidRPr="00D41D35">
        <w:rPr>
          <w:rFonts w:ascii="Arial" w:hAnsi="Arial" w:cs="Arial"/>
          <w:bCs/>
          <w:kern w:val="44"/>
          <w:szCs w:val="21"/>
        </w:rPr>
        <w:t>:</w:t>
      </w:r>
      <w:r w:rsidR="00D41D35" w:rsidRPr="00D41D35">
        <w:rPr>
          <w:rFonts w:ascii="Arial" w:hAnsi="Arial" w:cs="Arial"/>
          <w:bCs/>
          <w:kern w:val="44"/>
          <w:szCs w:val="21"/>
        </w:rPr>
        <w:t xml:space="preserve"> </w:t>
      </w:r>
      <w:r w:rsidRPr="00D41D35">
        <w:rPr>
          <w:rFonts w:ascii="Arial" w:hAnsi="Arial" w:cs="Arial"/>
          <w:bCs/>
          <w:kern w:val="44"/>
          <w:szCs w:val="21"/>
        </w:rPr>
        <w:t>Seed</w:t>
      </w:r>
      <w:r w:rsidR="00570864" w:rsidRPr="00D41D35">
        <w:rPr>
          <w:rFonts w:ascii="Arial" w:hAnsi="Arial" w:cs="Arial"/>
          <w:bCs/>
          <w:kern w:val="44"/>
          <w:szCs w:val="21"/>
        </w:rPr>
        <w:t>s:</w:t>
      </w:r>
      <w:r w:rsidRPr="00D41D35">
        <w:rPr>
          <w:rFonts w:ascii="Arial" w:hAnsi="Arial" w:cs="Arial"/>
          <w:bCs/>
          <w:kern w:val="44"/>
          <w:szCs w:val="21"/>
        </w:rPr>
        <w:t xml:space="preserve"> BLA, basolateral amygdala; CMA, </w:t>
      </w:r>
      <w:proofErr w:type="spellStart"/>
      <w:r w:rsidRPr="00D41D35">
        <w:rPr>
          <w:rFonts w:ascii="Arial" w:hAnsi="Arial" w:cs="Arial"/>
          <w:bCs/>
          <w:kern w:val="44"/>
          <w:szCs w:val="21"/>
        </w:rPr>
        <w:t>centromedial</w:t>
      </w:r>
      <w:proofErr w:type="spellEnd"/>
      <w:r w:rsidRPr="00D41D35">
        <w:rPr>
          <w:rFonts w:ascii="Arial" w:hAnsi="Arial" w:cs="Arial"/>
          <w:bCs/>
          <w:kern w:val="44"/>
          <w:szCs w:val="21"/>
        </w:rPr>
        <w:t xml:space="preserve"> amygdala; SFA, superficial amygdala.</w:t>
      </w:r>
      <w:r w:rsidR="00D41D35">
        <w:rPr>
          <w:rFonts w:ascii="Arial" w:hAnsi="Arial" w:cs="Arial"/>
          <w:bCs/>
          <w:kern w:val="44"/>
          <w:szCs w:val="21"/>
        </w:rPr>
        <w:t xml:space="preserve"> </w:t>
      </w:r>
      <w:r w:rsidRPr="00D41D35">
        <w:rPr>
          <w:rFonts w:ascii="Arial" w:hAnsi="Arial" w:cs="Arial"/>
          <w:bCs/>
          <w:kern w:val="44"/>
          <w:szCs w:val="21"/>
        </w:rPr>
        <w:t>Regions: STG, superior temporal gyrus; SFG, superior frontal gyrus; INS, insular</w:t>
      </w:r>
      <w:r w:rsidR="00966384" w:rsidRPr="00D41D35">
        <w:rPr>
          <w:rFonts w:ascii="Arial" w:hAnsi="Arial" w:cs="Arial"/>
          <w:bCs/>
          <w:kern w:val="44"/>
          <w:szCs w:val="21"/>
        </w:rPr>
        <w:t xml:space="preserve"> cortex</w:t>
      </w:r>
      <w:r w:rsidRPr="00D41D35">
        <w:rPr>
          <w:rFonts w:ascii="Arial" w:hAnsi="Arial" w:cs="Arial"/>
          <w:bCs/>
          <w:kern w:val="44"/>
          <w:szCs w:val="21"/>
        </w:rPr>
        <w:t xml:space="preserve">; MFG, middle frontal cortex; SMC, supplementary motor cortex; </w:t>
      </w:r>
      <w:proofErr w:type="spellStart"/>
      <w:r w:rsidRPr="00D41D35">
        <w:rPr>
          <w:rFonts w:ascii="Arial" w:hAnsi="Arial" w:cs="Arial"/>
          <w:bCs/>
          <w:kern w:val="44"/>
          <w:szCs w:val="21"/>
        </w:rPr>
        <w:t>dlPFC</w:t>
      </w:r>
      <w:proofErr w:type="spellEnd"/>
      <w:r w:rsidRPr="00D41D35">
        <w:rPr>
          <w:rFonts w:ascii="Arial" w:hAnsi="Arial" w:cs="Arial"/>
          <w:bCs/>
          <w:kern w:val="44"/>
          <w:szCs w:val="21"/>
        </w:rPr>
        <w:t xml:space="preserve">, dorsal lateral prefrontal cortex; FP, frontal pole; MTG, middle temporal gyrus; </w:t>
      </w:r>
      <w:proofErr w:type="spellStart"/>
      <w:r w:rsidRPr="00D41D35">
        <w:rPr>
          <w:rFonts w:ascii="Arial" w:hAnsi="Arial" w:cs="Arial"/>
          <w:bCs/>
          <w:kern w:val="44"/>
          <w:szCs w:val="21"/>
        </w:rPr>
        <w:t>mPFC</w:t>
      </w:r>
      <w:proofErr w:type="spellEnd"/>
      <w:r w:rsidRPr="00D41D35">
        <w:rPr>
          <w:rFonts w:ascii="Arial" w:hAnsi="Arial" w:cs="Arial"/>
          <w:bCs/>
          <w:kern w:val="44"/>
          <w:szCs w:val="21"/>
        </w:rPr>
        <w:t xml:space="preserve">, medial prefrontal cortex; PCC, posterior cingulate cortex; SPL, superior parietal lobule; MCC, middle cingulate cortex. </w:t>
      </w:r>
    </w:p>
    <w:sectPr w:rsidR="00986D33" w:rsidRPr="00D41D35" w:rsidSect="00A573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92EBA" w14:textId="77777777" w:rsidR="003A76DF" w:rsidRDefault="003A76DF" w:rsidP="00A5732F">
      <w:r>
        <w:separator/>
      </w:r>
    </w:p>
  </w:endnote>
  <w:endnote w:type="continuationSeparator" w:id="0">
    <w:p w14:paraId="4F6B5F44" w14:textId="77777777" w:rsidR="003A76DF" w:rsidRDefault="003A76DF" w:rsidP="00A5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9DF15" w14:textId="77777777" w:rsidR="003A76DF" w:rsidRDefault="003A76DF" w:rsidP="00A5732F">
      <w:r>
        <w:separator/>
      </w:r>
    </w:p>
  </w:footnote>
  <w:footnote w:type="continuationSeparator" w:id="0">
    <w:p w14:paraId="35EAC02B" w14:textId="77777777" w:rsidR="003A76DF" w:rsidRDefault="003A76DF" w:rsidP="00A57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2F"/>
    <w:rsid w:val="00040A26"/>
    <w:rsid w:val="00057602"/>
    <w:rsid w:val="00092471"/>
    <w:rsid w:val="000E0CD0"/>
    <w:rsid w:val="001078CA"/>
    <w:rsid w:val="001258A6"/>
    <w:rsid w:val="001A0219"/>
    <w:rsid w:val="001B57FA"/>
    <w:rsid w:val="001F46AD"/>
    <w:rsid w:val="001F7635"/>
    <w:rsid w:val="00216963"/>
    <w:rsid w:val="00225160"/>
    <w:rsid w:val="00247E9C"/>
    <w:rsid w:val="002574BE"/>
    <w:rsid w:val="002C2F7F"/>
    <w:rsid w:val="002C371C"/>
    <w:rsid w:val="00305C0C"/>
    <w:rsid w:val="00382758"/>
    <w:rsid w:val="0038276C"/>
    <w:rsid w:val="003A09DE"/>
    <w:rsid w:val="003A76DF"/>
    <w:rsid w:val="003F0DF6"/>
    <w:rsid w:val="004243C0"/>
    <w:rsid w:val="004E0E78"/>
    <w:rsid w:val="00520AF0"/>
    <w:rsid w:val="00570864"/>
    <w:rsid w:val="00587E10"/>
    <w:rsid w:val="00596D14"/>
    <w:rsid w:val="005B0CEF"/>
    <w:rsid w:val="006141C2"/>
    <w:rsid w:val="00640A88"/>
    <w:rsid w:val="006B7CA0"/>
    <w:rsid w:val="00700A94"/>
    <w:rsid w:val="0072487B"/>
    <w:rsid w:val="00730B25"/>
    <w:rsid w:val="007530CD"/>
    <w:rsid w:val="00767EF8"/>
    <w:rsid w:val="00782DBB"/>
    <w:rsid w:val="007A1A31"/>
    <w:rsid w:val="007B0B02"/>
    <w:rsid w:val="007B4F5C"/>
    <w:rsid w:val="008432BD"/>
    <w:rsid w:val="008C2D0A"/>
    <w:rsid w:val="009051AE"/>
    <w:rsid w:val="00926A46"/>
    <w:rsid w:val="00936371"/>
    <w:rsid w:val="00966384"/>
    <w:rsid w:val="00986D33"/>
    <w:rsid w:val="009B03E4"/>
    <w:rsid w:val="009D270A"/>
    <w:rsid w:val="009E3B89"/>
    <w:rsid w:val="00A5732F"/>
    <w:rsid w:val="00A579E8"/>
    <w:rsid w:val="00AD068E"/>
    <w:rsid w:val="00B10F94"/>
    <w:rsid w:val="00B33A19"/>
    <w:rsid w:val="00B742BD"/>
    <w:rsid w:val="00BB2CBF"/>
    <w:rsid w:val="00BD0548"/>
    <w:rsid w:val="00BF0D9B"/>
    <w:rsid w:val="00BF4C35"/>
    <w:rsid w:val="00C47BDB"/>
    <w:rsid w:val="00C925FE"/>
    <w:rsid w:val="00CB206E"/>
    <w:rsid w:val="00D11BF9"/>
    <w:rsid w:val="00D2435C"/>
    <w:rsid w:val="00D30CDC"/>
    <w:rsid w:val="00D41D35"/>
    <w:rsid w:val="00D4634B"/>
    <w:rsid w:val="00D61469"/>
    <w:rsid w:val="00DF285C"/>
    <w:rsid w:val="00E002CC"/>
    <w:rsid w:val="00E10B19"/>
    <w:rsid w:val="00E27A53"/>
    <w:rsid w:val="00E36BA5"/>
    <w:rsid w:val="00E41790"/>
    <w:rsid w:val="00E728B6"/>
    <w:rsid w:val="00EA421D"/>
    <w:rsid w:val="00EF4776"/>
    <w:rsid w:val="00F82874"/>
    <w:rsid w:val="00F8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EBB73"/>
  <w15:docId w15:val="{3B629EE2-A1B1-4908-B299-B38954BB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32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03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B03E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A57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A573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57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5732F"/>
    <w:rPr>
      <w:sz w:val="18"/>
      <w:szCs w:val="18"/>
    </w:rPr>
  </w:style>
  <w:style w:type="table" w:styleId="a7">
    <w:name w:val="Table Grid"/>
    <w:basedOn w:val="a1"/>
    <w:uiPriority w:val="59"/>
    <w:qFormat/>
    <w:rsid w:val="00A5732F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sid w:val="009B03E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9B03E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9B03E4"/>
    <w:pPr>
      <w:ind w:firstLineChars="200" w:firstLine="420"/>
    </w:pPr>
  </w:style>
  <w:style w:type="paragraph" w:styleId="a9">
    <w:name w:val="annotation text"/>
    <w:basedOn w:val="a"/>
    <w:link w:val="aa"/>
    <w:uiPriority w:val="99"/>
    <w:unhideWhenUsed/>
    <w:rsid w:val="009B03E4"/>
    <w:pPr>
      <w:jc w:val="left"/>
    </w:pPr>
  </w:style>
  <w:style w:type="character" w:customStyle="1" w:styleId="aa">
    <w:name w:val="批注文字 字符"/>
    <w:basedOn w:val="a0"/>
    <w:link w:val="a9"/>
    <w:uiPriority w:val="99"/>
    <w:rsid w:val="009B03E4"/>
  </w:style>
  <w:style w:type="paragraph" w:styleId="ab">
    <w:name w:val="Balloon Text"/>
    <w:basedOn w:val="a"/>
    <w:link w:val="ac"/>
    <w:uiPriority w:val="99"/>
    <w:unhideWhenUsed/>
    <w:qFormat/>
    <w:rsid w:val="009B03E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qFormat/>
    <w:rsid w:val="009B03E4"/>
    <w:rPr>
      <w:sz w:val="18"/>
      <w:szCs w:val="18"/>
    </w:rPr>
  </w:style>
  <w:style w:type="paragraph" w:styleId="ad">
    <w:name w:val="Document Map"/>
    <w:basedOn w:val="a"/>
    <w:link w:val="ae"/>
    <w:uiPriority w:val="99"/>
    <w:unhideWhenUsed/>
    <w:qFormat/>
    <w:rsid w:val="00F82874"/>
    <w:rPr>
      <w:rFonts w:ascii="宋体" w:eastAsia="宋体"/>
      <w:sz w:val="18"/>
      <w:szCs w:val="18"/>
    </w:rPr>
  </w:style>
  <w:style w:type="character" w:customStyle="1" w:styleId="ae">
    <w:name w:val="文档结构图 字符"/>
    <w:basedOn w:val="a0"/>
    <w:link w:val="ad"/>
    <w:uiPriority w:val="99"/>
    <w:qFormat/>
    <w:rsid w:val="00F82874"/>
    <w:rPr>
      <w:rFonts w:ascii="宋体" w:eastAsia="宋体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82874"/>
    <w:rPr>
      <w:sz w:val="21"/>
      <w:szCs w:val="21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382758"/>
    <w:pPr>
      <w:jc w:val="both"/>
    </w:pPr>
    <w:rPr>
      <w:b/>
      <w:bCs/>
      <w:sz w:val="20"/>
      <w:szCs w:val="20"/>
    </w:rPr>
  </w:style>
  <w:style w:type="character" w:customStyle="1" w:styleId="af1">
    <w:name w:val="批注主题 字符"/>
    <w:basedOn w:val="aa"/>
    <w:link w:val="af0"/>
    <w:uiPriority w:val="99"/>
    <w:semiHidden/>
    <w:rsid w:val="0038275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D1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srr</dc:creator>
  <cp:keywords/>
  <dc:description/>
  <cp:lastModifiedBy>孙 Ruirui</cp:lastModifiedBy>
  <cp:revision>7</cp:revision>
  <dcterms:created xsi:type="dcterms:W3CDTF">2018-04-19T17:04:00Z</dcterms:created>
  <dcterms:modified xsi:type="dcterms:W3CDTF">2019-01-06T04:53:00Z</dcterms:modified>
</cp:coreProperties>
</file>