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78" w:rsidRDefault="00095578" w:rsidP="00095578">
      <w:pPr>
        <w:rPr>
          <w:b/>
        </w:rPr>
      </w:pPr>
      <w:r w:rsidRPr="00432BFE">
        <w:rPr>
          <w:b/>
        </w:rPr>
        <w:t xml:space="preserve">Supplemental Digital Content – </w:t>
      </w:r>
      <w:r w:rsidR="00435CD5">
        <w:rPr>
          <w:b/>
        </w:rPr>
        <w:t>No.</w:t>
      </w:r>
      <w:bookmarkStart w:id="0" w:name="_GoBack"/>
      <w:bookmarkEnd w:id="0"/>
      <w:r w:rsidRPr="00432BFE">
        <w:rPr>
          <w:b/>
        </w:rPr>
        <w:t xml:space="preserve"> </w:t>
      </w:r>
      <w:r w:rsidR="00081379">
        <w:rPr>
          <w:b/>
        </w:rPr>
        <w:t>3</w:t>
      </w:r>
    </w:p>
    <w:p w:rsidR="003C02B5" w:rsidRPr="004F5544" w:rsidRDefault="004F5544">
      <w:pPr>
        <w:rPr>
          <w:b/>
        </w:rPr>
      </w:pPr>
      <w:r>
        <w:rPr>
          <w:b/>
          <w:noProof/>
        </w:rPr>
        <w:drawing>
          <wp:inline distT="0" distB="0" distL="0" distR="0" wp14:anchorId="31AA1EBA">
            <wp:extent cx="5956300" cy="3401695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40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A6A" w:rsidRDefault="00B24A6A">
      <w:r>
        <w:t xml:space="preserve">Figure </w:t>
      </w:r>
      <w:r w:rsidR="00081379">
        <w:t>5</w:t>
      </w:r>
      <w:r>
        <w:t>: Show</w:t>
      </w:r>
      <w:r w:rsidR="00B816AC">
        <w:t>ing</w:t>
      </w:r>
      <w:r>
        <w:t xml:space="preserve"> the perceived leader stress levels </w:t>
      </w:r>
      <w:r w:rsidR="00F10A66">
        <w:t>after</w:t>
      </w:r>
      <w:r>
        <w:t xml:space="preserve"> implementation of the roundtable meetings with </w:t>
      </w:r>
      <w:r w:rsidR="00F10A66">
        <w:t>69</w:t>
      </w:r>
      <w:r>
        <w:t>% selecting stress level seven or above</w:t>
      </w:r>
      <w:r w:rsidR="00F10A66">
        <w:t xml:space="preserve">; an 11% decrease </w:t>
      </w:r>
      <w:r w:rsidR="00B816AC">
        <w:t>from</w:t>
      </w:r>
      <w:r w:rsidR="00F10A66">
        <w:t xml:space="preserve"> pre-roundtable implementation</w:t>
      </w:r>
      <w:r>
        <w:t>.</w:t>
      </w:r>
    </w:p>
    <w:sectPr w:rsidR="00B24A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0AA" w:rsidRDefault="00ED00AA" w:rsidP="003C02B5">
      <w:pPr>
        <w:spacing w:after="0" w:line="240" w:lineRule="auto"/>
      </w:pPr>
      <w:r>
        <w:separator/>
      </w:r>
    </w:p>
  </w:endnote>
  <w:endnote w:type="continuationSeparator" w:id="0">
    <w:p w:rsidR="00ED00AA" w:rsidRDefault="00ED00AA" w:rsidP="003C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0AA" w:rsidRDefault="00ED00AA" w:rsidP="003C02B5">
      <w:pPr>
        <w:spacing w:after="0" w:line="240" w:lineRule="auto"/>
      </w:pPr>
      <w:r>
        <w:separator/>
      </w:r>
    </w:p>
  </w:footnote>
  <w:footnote w:type="continuationSeparator" w:id="0">
    <w:p w:rsidR="00ED00AA" w:rsidRDefault="00ED00AA" w:rsidP="003C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5712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2B5" w:rsidRDefault="003C02B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2B5" w:rsidRDefault="003C0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QwMzYzszQ3MzAwNjVW0lEKTi0uzszPAykwqwUAsUGokSwAAAA="/>
  </w:docVars>
  <w:rsids>
    <w:rsidRoot w:val="00B24A6A"/>
    <w:rsid w:val="00081379"/>
    <w:rsid w:val="00095578"/>
    <w:rsid w:val="000E5ADC"/>
    <w:rsid w:val="003C02B5"/>
    <w:rsid w:val="00435CD5"/>
    <w:rsid w:val="004F5544"/>
    <w:rsid w:val="00576FF9"/>
    <w:rsid w:val="008F37B1"/>
    <w:rsid w:val="009B4463"/>
    <w:rsid w:val="00B24A6A"/>
    <w:rsid w:val="00B27BD4"/>
    <w:rsid w:val="00B816AC"/>
    <w:rsid w:val="00C239BF"/>
    <w:rsid w:val="00CC2D80"/>
    <w:rsid w:val="00ED00AA"/>
    <w:rsid w:val="00F10A66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858D"/>
  <w15:chartTrackingRefBased/>
  <w15:docId w15:val="{1B265026-09CB-4269-90A5-71570EAF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B5"/>
  </w:style>
  <w:style w:type="paragraph" w:styleId="Footer">
    <w:name w:val="footer"/>
    <w:basedOn w:val="Normal"/>
    <w:link w:val="FooterChar"/>
    <w:uiPriority w:val="99"/>
    <w:unhideWhenUsed/>
    <w:rsid w:val="003C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Hill</dc:creator>
  <cp:keywords/>
  <dc:description/>
  <cp:lastModifiedBy>Terry Hill</cp:lastModifiedBy>
  <cp:revision>8</cp:revision>
  <dcterms:created xsi:type="dcterms:W3CDTF">2019-04-06T22:39:00Z</dcterms:created>
  <dcterms:modified xsi:type="dcterms:W3CDTF">2019-04-07T23:15:00Z</dcterms:modified>
</cp:coreProperties>
</file>