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CDDC" w14:textId="6C4E28DE" w:rsidR="00E07B8F" w:rsidRDefault="002A3F85" w:rsidP="00E07B8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Supplementary Materials</w:t>
      </w:r>
    </w:p>
    <w:p w14:paraId="4033E448" w14:textId="77777777" w:rsidR="00E07B8F" w:rsidRDefault="00E07B8F" w:rsidP="00E07B8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</w:rPr>
      </w:pPr>
    </w:p>
    <w:p w14:paraId="2D5E0FB3" w14:textId="2B0ABA03" w:rsidR="00E07B8F" w:rsidRPr="008E45B5" w:rsidRDefault="002A3F85" w:rsidP="00E07B8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Table S1</w:t>
      </w:r>
      <w:r w:rsidR="00E07B8F" w:rsidRPr="008E45B5">
        <w:rPr>
          <w:rFonts w:ascii="Times New Roman" w:hAnsi="Times New Roman"/>
        </w:rPr>
        <w:t>: Search terms for the systematic review and meta-analysis</w:t>
      </w:r>
    </w:p>
    <w:p w14:paraId="0C8D1202" w14:textId="77777777" w:rsidR="00E07B8F" w:rsidRPr="008E45B5" w:rsidRDefault="00E07B8F" w:rsidP="00E07B8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3680"/>
      </w:tblGrid>
      <w:tr w:rsidR="00E07B8F" w:rsidRPr="008E45B5" w14:paraId="40BB0E72" w14:textId="77777777" w:rsidTr="0019274A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AF89140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OR</w:t>
            </w:r>
          </w:p>
        </w:tc>
        <w:tc>
          <w:tcPr>
            <w:tcW w:w="1559" w:type="dxa"/>
            <w:vMerge w:val="restart"/>
          </w:tcPr>
          <w:p w14:paraId="4CE8F268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A8556D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7E201AE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6723D6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D6A85B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AND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D0555D8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OR</w:t>
            </w:r>
          </w:p>
        </w:tc>
      </w:tr>
      <w:tr w:rsidR="00E07B8F" w:rsidRPr="008E45B5" w14:paraId="3888C4B1" w14:textId="77777777" w:rsidTr="0019274A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325F01F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Dequalinium Chloride (Text)</w:t>
            </w:r>
          </w:p>
        </w:tc>
        <w:tc>
          <w:tcPr>
            <w:tcW w:w="1559" w:type="dxa"/>
            <w:vMerge/>
          </w:tcPr>
          <w:p w14:paraId="4179C4C1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77E04BD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Bacterial vaginosis (Text)</w:t>
            </w:r>
          </w:p>
        </w:tc>
      </w:tr>
      <w:tr w:rsidR="00E07B8F" w:rsidRPr="008E45B5" w14:paraId="18878E93" w14:textId="77777777" w:rsidTr="0019274A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1EE81DB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Dequaliniumchloride (Text)</w:t>
            </w:r>
          </w:p>
        </w:tc>
        <w:tc>
          <w:tcPr>
            <w:tcW w:w="1559" w:type="dxa"/>
            <w:vMerge/>
          </w:tcPr>
          <w:p w14:paraId="65F89A4E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D4483F9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Vaginosis, bacterial (MeSH)</w:t>
            </w:r>
          </w:p>
        </w:tc>
      </w:tr>
      <w:tr w:rsidR="00E07B8F" w:rsidRPr="008E45B5" w14:paraId="2E1524F0" w14:textId="77777777" w:rsidTr="0019274A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237549D6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Dequalinium (MeSH)</w:t>
            </w:r>
          </w:p>
        </w:tc>
        <w:tc>
          <w:tcPr>
            <w:tcW w:w="1559" w:type="dxa"/>
            <w:vMerge/>
          </w:tcPr>
          <w:p w14:paraId="659E6591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8AB48D1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Candidiasis, vulvovaginal (MeSH)</w:t>
            </w:r>
          </w:p>
        </w:tc>
      </w:tr>
      <w:tr w:rsidR="00E07B8F" w:rsidRPr="008E45B5" w14:paraId="6043C017" w14:textId="77777777" w:rsidTr="0019274A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C36C8B3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Fluomizin (Text)</w:t>
            </w:r>
          </w:p>
        </w:tc>
        <w:tc>
          <w:tcPr>
            <w:tcW w:w="1559" w:type="dxa"/>
            <w:vMerge/>
          </w:tcPr>
          <w:p w14:paraId="5CBE8019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3452FB4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Vaginal Candidosis (Text)</w:t>
            </w:r>
          </w:p>
        </w:tc>
      </w:tr>
      <w:tr w:rsidR="00E07B8F" w:rsidRPr="008E45B5" w14:paraId="4878CB0C" w14:textId="77777777" w:rsidTr="0019274A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222D18EF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Anti-infective agents, local (MeSH)</w:t>
            </w:r>
          </w:p>
        </w:tc>
        <w:tc>
          <w:tcPr>
            <w:tcW w:w="1559" w:type="dxa"/>
            <w:vMerge/>
          </w:tcPr>
          <w:p w14:paraId="372255DA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B445B8C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Vaginal Candidiasis (Text)</w:t>
            </w:r>
          </w:p>
        </w:tc>
      </w:tr>
      <w:tr w:rsidR="00E07B8F" w:rsidRPr="008E45B5" w14:paraId="01CE7070" w14:textId="77777777" w:rsidTr="0019274A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5D12663F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Local Anti-infective agents (Text)</w:t>
            </w:r>
          </w:p>
        </w:tc>
        <w:tc>
          <w:tcPr>
            <w:tcW w:w="1559" w:type="dxa"/>
            <w:vMerge/>
          </w:tcPr>
          <w:p w14:paraId="25E96564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5E37364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Vulvovaginal Candidosis (Text)</w:t>
            </w:r>
          </w:p>
        </w:tc>
      </w:tr>
      <w:tr w:rsidR="00E07B8F" w:rsidRPr="008E45B5" w14:paraId="0C7B24D0" w14:textId="77777777" w:rsidTr="0019274A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7BC3980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Vaginal antiseptic (Text)</w:t>
            </w:r>
          </w:p>
        </w:tc>
        <w:tc>
          <w:tcPr>
            <w:tcW w:w="1559" w:type="dxa"/>
            <w:vMerge/>
          </w:tcPr>
          <w:p w14:paraId="3AF6C1EA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779F365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Vulvovaginal Candidiasis (Text)</w:t>
            </w:r>
          </w:p>
        </w:tc>
      </w:tr>
      <w:tr w:rsidR="00E07B8F" w:rsidRPr="008E45B5" w14:paraId="408C1B50" w14:textId="77777777" w:rsidTr="0019274A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B3FFF19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12A637D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2375A33" w14:textId="77777777" w:rsidR="00E07B8F" w:rsidRPr="008E45B5" w:rsidRDefault="00E07B8F" w:rsidP="001927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Vaginal Infection (Text)</w:t>
            </w:r>
          </w:p>
        </w:tc>
      </w:tr>
    </w:tbl>
    <w:p w14:paraId="5A009C29" w14:textId="77777777" w:rsidR="00E07B8F" w:rsidRPr="008E45B5" w:rsidRDefault="00E07B8F" w:rsidP="00E07B8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6473B166" w14:textId="77777777" w:rsidR="00E07B8F" w:rsidRPr="008E45B5" w:rsidRDefault="00E07B8F" w:rsidP="00E07B8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58AAA241" w14:textId="77777777" w:rsidR="00E07B8F" w:rsidRDefault="00E07B8F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7E7136C0" w14:textId="0C0BACC9" w:rsidR="00E07B8F" w:rsidRPr="008E45B5" w:rsidRDefault="002A3F85" w:rsidP="00E07B8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Table</w:t>
      </w:r>
      <w:r w:rsidR="00E07B8F" w:rsidRPr="008E45B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</w:t>
      </w:r>
      <w:r w:rsidR="00A345C6">
        <w:rPr>
          <w:rFonts w:ascii="Times New Roman" w:hAnsi="Times New Roman"/>
          <w:b/>
          <w:bCs/>
        </w:rPr>
        <w:t>2</w:t>
      </w:r>
      <w:r w:rsidR="00E07B8F" w:rsidRPr="008E45B5">
        <w:rPr>
          <w:rFonts w:ascii="Times New Roman" w:hAnsi="Times New Roman"/>
        </w:rPr>
        <w:t>: Characteristics of the two studies on bacterial vaginosis included in the meta-analysis</w:t>
      </w:r>
    </w:p>
    <w:p w14:paraId="584E5351" w14:textId="77777777" w:rsidR="00E07B8F" w:rsidRPr="008E45B5" w:rsidRDefault="00E07B8F" w:rsidP="00E07B8F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lenraster"/>
        <w:tblW w:w="7379" w:type="dxa"/>
        <w:tblInd w:w="-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2834"/>
        <w:gridCol w:w="2696"/>
      </w:tblGrid>
      <w:tr w:rsidR="00E07B8F" w:rsidRPr="008E45B5" w14:paraId="5EDCA12F" w14:textId="77777777" w:rsidTr="0019274A"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619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B3798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Petersen et al.</w:t>
            </w: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ldData xml:space="preserve">PEVuZE5vdGU+PENpdGU+PEF1dGhvcj5QZXRlcnNlbjwvQXV0aG9yPjxZZWFyPjIwMDI8L1llYXI+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ADDIN EN.CITE </w:instrTex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ldData xml:space="preserve">PEVuZE5vdGU+PENpdGU+PEF1dGhvcj5QZXRlcnNlbjwvQXV0aG9yPjxZZWFyPjIwMDI8L1llYXI+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ADDIN EN.CITE.DATA </w:instrTex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[2]</w:t>
            </w: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3200AC3E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Weissenbacher</w:t>
            </w:r>
            <w:proofErr w:type="spellEnd"/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et al.</w:t>
            </w: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ldData xml:space="preserve">PEVuZE5vdGU+PENpdGU+PEF1dGhvcj5XZWlzc2VuYmFjaGVyPC9BdXRob3I+PFllYXI+MjAxMjwv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</w:fldData>
              </w:fldCha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ADDIN EN.CITE </w:instrTex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ldData xml:space="preserve">PEVuZE5vdGU+PENpdGU+PEF1dGhvcj5XZWlzc2VuYmFjaGVyPC9BdXRob3I+PFllYXI+MjAxMjwv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</w:fldData>
              </w:fldCha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ADDIN EN.CITE.DATA </w:instrTex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[25]</w:t>
            </w: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07B8F" w:rsidRPr="008E45B5" w14:paraId="1201E6B0" w14:textId="77777777" w:rsidTr="0019274A"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8009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Participants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CABB0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3AB377A6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</w:tr>
      <w:tr w:rsidR="00E07B8F" w:rsidRPr="008E45B5" w14:paraId="4D6CF6B0" w14:textId="77777777" w:rsidTr="0019274A"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712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Study Group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F8306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 xml:space="preserve">36 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04B27631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</w:tr>
      <w:tr w:rsidR="00E07B8F" w:rsidRPr="008E45B5" w14:paraId="3EF0E9B7" w14:textId="77777777" w:rsidTr="0019274A"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A350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Drop-out Rate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62B0D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25%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576E5648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18%</w:t>
            </w:r>
          </w:p>
        </w:tc>
      </w:tr>
      <w:tr w:rsidR="00E07B8F" w:rsidRPr="008E45B5" w14:paraId="40010FE3" w14:textId="77777777" w:rsidTr="0019274A"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7FD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Mean Age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4DBD5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 xml:space="preserve">35.5 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4E522277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n/a (Median: 32)</w:t>
            </w:r>
          </w:p>
        </w:tc>
      </w:tr>
      <w:tr w:rsidR="00E07B8F" w:rsidRPr="008E45B5" w14:paraId="023F82FA" w14:textId="77777777" w:rsidTr="0019274A"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5D72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Cure Rate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C9A0F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75%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633EFB67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79.5%</w:t>
            </w:r>
          </w:p>
        </w:tc>
      </w:tr>
      <w:tr w:rsidR="00E07B8F" w:rsidRPr="008E45B5" w14:paraId="1012D0A6" w14:textId="77777777" w:rsidTr="0019274A"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B27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Adverse Events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5D910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056508E4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134</w:t>
            </w:r>
          </w:p>
        </w:tc>
      </w:tr>
      <w:tr w:rsidR="00E07B8F" w:rsidRPr="008E45B5" w14:paraId="20E5AF4D" w14:textId="77777777" w:rsidTr="0019274A"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1E29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Control Group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0EB07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 xml:space="preserve">20 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32E5471B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</w:tr>
      <w:tr w:rsidR="00E07B8F" w:rsidRPr="008E45B5" w14:paraId="665D2B94" w14:textId="77777777" w:rsidTr="0019274A"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E44E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Drop-out Rate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D5B2F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121FBB32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26%</w:t>
            </w:r>
          </w:p>
        </w:tc>
      </w:tr>
      <w:tr w:rsidR="00E07B8F" w:rsidRPr="008E45B5" w14:paraId="38B8C476" w14:textId="77777777" w:rsidTr="0019274A"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B25F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Mean Age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0A5AD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 xml:space="preserve">34.8 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1030BC69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 xml:space="preserve">n/a (Median 31) </w:t>
            </w:r>
          </w:p>
        </w:tc>
      </w:tr>
      <w:tr w:rsidR="00E07B8F" w:rsidRPr="008E45B5" w14:paraId="7C25BA0B" w14:textId="77777777" w:rsidTr="0019274A"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52D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Cure Rate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A0ED0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75%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619715A1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77.6%</w:t>
            </w:r>
          </w:p>
        </w:tc>
      </w:tr>
      <w:tr w:rsidR="00E07B8F" w:rsidRPr="008E45B5" w14:paraId="2E9FD791" w14:textId="77777777" w:rsidTr="0019274A"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422A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Adverse Events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A1D00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62B75760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163</w:t>
            </w:r>
          </w:p>
        </w:tc>
      </w:tr>
    </w:tbl>
    <w:p w14:paraId="451D9969" w14:textId="77777777" w:rsidR="00E07B8F" w:rsidRPr="008E45B5" w:rsidRDefault="00E07B8F" w:rsidP="00E07B8F">
      <w:pPr>
        <w:spacing w:line="276" w:lineRule="auto"/>
        <w:jc w:val="both"/>
        <w:rPr>
          <w:rFonts w:ascii="Times New Roman" w:hAnsi="Times New Roman"/>
          <w:i/>
          <w:iCs/>
        </w:rPr>
      </w:pPr>
      <w:r w:rsidRPr="008E45B5">
        <w:rPr>
          <w:rFonts w:ascii="Times New Roman" w:hAnsi="Times New Roman"/>
          <w:i/>
          <w:iCs/>
        </w:rPr>
        <w:t>n/a = not applicable, Age in years</w:t>
      </w:r>
    </w:p>
    <w:p w14:paraId="1B9332C7" w14:textId="77777777" w:rsidR="00E07B8F" w:rsidRPr="008E45B5" w:rsidRDefault="00E07B8F" w:rsidP="00E07B8F">
      <w:pPr>
        <w:spacing w:line="276" w:lineRule="auto"/>
        <w:jc w:val="both"/>
        <w:rPr>
          <w:rFonts w:ascii="Times New Roman" w:hAnsi="Times New Roman"/>
        </w:rPr>
      </w:pPr>
    </w:p>
    <w:p w14:paraId="790FC9C4" w14:textId="77777777" w:rsidR="00E07B8F" w:rsidRPr="008E45B5" w:rsidRDefault="00E07B8F" w:rsidP="00E07B8F">
      <w:pPr>
        <w:spacing w:line="276" w:lineRule="auto"/>
        <w:jc w:val="both"/>
        <w:rPr>
          <w:rFonts w:ascii="Times New Roman" w:hAnsi="Times New Roman"/>
        </w:rPr>
      </w:pPr>
    </w:p>
    <w:p w14:paraId="133DE569" w14:textId="77777777" w:rsidR="00E07B8F" w:rsidRDefault="00E07B8F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6DBC5D5C" w14:textId="2DF61AF2" w:rsidR="00E07B8F" w:rsidRPr="008E45B5" w:rsidRDefault="002A3F85" w:rsidP="00E07B8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Table</w:t>
      </w:r>
      <w:r w:rsidRPr="008E45B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</w:t>
      </w:r>
      <w:r w:rsidR="00A345C6">
        <w:rPr>
          <w:rFonts w:ascii="Times New Roman" w:hAnsi="Times New Roman"/>
          <w:b/>
          <w:bCs/>
        </w:rPr>
        <w:t>3</w:t>
      </w:r>
      <w:r w:rsidR="00E07B8F" w:rsidRPr="008E45B5">
        <w:rPr>
          <w:rFonts w:ascii="Times New Roman" w:hAnsi="Times New Roman"/>
          <w:bCs/>
        </w:rPr>
        <w:t xml:space="preserve">: </w:t>
      </w:r>
      <w:r w:rsidR="00E07B8F" w:rsidRPr="008E45B5">
        <w:rPr>
          <w:rFonts w:ascii="Times New Roman" w:hAnsi="Times New Roman"/>
        </w:rPr>
        <w:t xml:space="preserve">Characteristics of the two included studies on </w:t>
      </w:r>
      <w:r w:rsidR="00E07B8F" w:rsidRPr="00061523">
        <w:rPr>
          <w:rFonts w:ascii="Times New Roman" w:hAnsi="Times New Roman"/>
        </w:rPr>
        <w:t xml:space="preserve">vulvovaginal </w:t>
      </w:r>
      <w:r w:rsidR="00AE561C" w:rsidRPr="00061523">
        <w:rPr>
          <w:rFonts w:ascii="Times New Roman" w:hAnsi="Times New Roman"/>
        </w:rPr>
        <w:t>candidiasis</w:t>
      </w:r>
      <w:r w:rsidR="00E07B8F" w:rsidRPr="00061523">
        <w:rPr>
          <w:rFonts w:ascii="Times New Roman" w:hAnsi="Times New Roman"/>
        </w:rPr>
        <w:t xml:space="preserve"> for</w:t>
      </w:r>
      <w:r w:rsidR="00E07B8F" w:rsidRPr="008E45B5">
        <w:rPr>
          <w:rFonts w:ascii="Times New Roman" w:hAnsi="Times New Roman"/>
        </w:rPr>
        <w:t xml:space="preserve"> meta-analysis</w:t>
      </w:r>
    </w:p>
    <w:p w14:paraId="6E5687AF" w14:textId="77777777" w:rsidR="00E07B8F" w:rsidRPr="008E45B5" w:rsidRDefault="00E07B8F" w:rsidP="00E07B8F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lenraster"/>
        <w:tblW w:w="878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55"/>
        <w:gridCol w:w="3119"/>
      </w:tblGrid>
      <w:tr w:rsidR="00E07B8F" w:rsidRPr="008E45B5" w14:paraId="57D8498B" w14:textId="77777777" w:rsidTr="0019274A">
        <w:tc>
          <w:tcPr>
            <w:tcW w:w="2410" w:type="dxa"/>
            <w:tcBorders>
              <w:right w:val="single" w:sz="4" w:space="0" w:color="auto"/>
            </w:tcBorders>
          </w:tcPr>
          <w:p w14:paraId="08A028C2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14:paraId="03484869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Petersen et al.</w:t>
            </w: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ldData xml:space="preserve">PEVuZE5vdGU+PENpdGU+PEF1dGhvcj5QZXRlcnNlbjwvQXV0aG9yPjxZZWFyPjIwMDI8L1llYXI+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ADDIN EN.CITE </w:instrTex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ldData xml:space="preserve">PEVuZE5vdGU+PENpdGU+PEF1dGhvcj5QZXRlcnNlbjwvQXV0aG9yPjxZZWFyPjIwMDI8L1llYXI+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ADDIN EN.CITE.DATA </w:instrTex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[2]</w:t>
            </w: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14:paraId="070EA4E3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Thamkantho</w:t>
            </w:r>
            <w:proofErr w:type="spellEnd"/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et al.</w:t>
            </w: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ldData xml:space="preserve">PEVuZE5vdGU+PENpdGU+PEF1dGhvcj5UaGFta2hhbnRobzwvQXV0aG9yPjxZZWFyPjIwMjE8L1ll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</w:fldData>
              </w:fldCha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ADDIN EN.CITE </w:instrTex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ldData xml:space="preserve">PEVuZE5vdGU+PENpdGU+PEF1dGhvcj5UaGFta2hhbnRobzwvQXV0aG9yPjxZZWFyPjIwMjE8L1ll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</w:fldData>
              </w:fldCha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ADDIN EN.CITE.DATA </w:instrTex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[24]</w:t>
            </w: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07B8F" w:rsidRPr="008E45B5" w14:paraId="13BD9629" w14:textId="77777777" w:rsidTr="0019274A">
        <w:tc>
          <w:tcPr>
            <w:tcW w:w="2410" w:type="dxa"/>
            <w:tcBorders>
              <w:right w:val="single" w:sz="4" w:space="0" w:color="auto"/>
            </w:tcBorders>
          </w:tcPr>
          <w:p w14:paraId="1F8A495B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Participants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14:paraId="172CF9E2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119" w:type="dxa"/>
          </w:tcPr>
          <w:p w14:paraId="337B1411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E07B8F" w:rsidRPr="008E45B5" w14:paraId="5394C72E" w14:textId="77777777" w:rsidTr="0019274A">
        <w:tc>
          <w:tcPr>
            <w:tcW w:w="2410" w:type="dxa"/>
            <w:tcBorders>
              <w:right w:val="single" w:sz="4" w:space="0" w:color="auto"/>
            </w:tcBorders>
          </w:tcPr>
          <w:p w14:paraId="6B366F65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Test Group 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14:paraId="225C60FE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119" w:type="dxa"/>
          </w:tcPr>
          <w:p w14:paraId="4D01A7F2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</w:tr>
      <w:tr w:rsidR="00E07B8F" w:rsidRPr="008E45B5" w14:paraId="3F003084" w14:textId="77777777" w:rsidTr="0019274A">
        <w:tc>
          <w:tcPr>
            <w:tcW w:w="2410" w:type="dxa"/>
            <w:tcBorders>
              <w:right w:val="single" w:sz="4" w:space="0" w:color="auto"/>
            </w:tcBorders>
          </w:tcPr>
          <w:p w14:paraId="0DAA0881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Drop-out Rate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14:paraId="4F14F9B4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17%</w:t>
            </w:r>
          </w:p>
        </w:tc>
        <w:tc>
          <w:tcPr>
            <w:tcW w:w="3119" w:type="dxa"/>
          </w:tcPr>
          <w:p w14:paraId="72BC5B1C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11%</w:t>
            </w:r>
          </w:p>
        </w:tc>
      </w:tr>
      <w:tr w:rsidR="00E07B8F" w:rsidRPr="008E45B5" w14:paraId="3912A474" w14:textId="77777777" w:rsidTr="0019274A">
        <w:tc>
          <w:tcPr>
            <w:tcW w:w="2410" w:type="dxa"/>
            <w:tcBorders>
              <w:right w:val="single" w:sz="4" w:space="0" w:color="auto"/>
            </w:tcBorders>
          </w:tcPr>
          <w:p w14:paraId="05520ECD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Mean Age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14:paraId="380E6F97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 xml:space="preserve">35.5 </w:t>
            </w:r>
          </w:p>
        </w:tc>
        <w:tc>
          <w:tcPr>
            <w:tcW w:w="3119" w:type="dxa"/>
          </w:tcPr>
          <w:p w14:paraId="1CDBD8A3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 xml:space="preserve">32.1 </w:t>
            </w:r>
          </w:p>
        </w:tc>
      </w:tr>
      <w:tr w:rsidR="00E07B8F" w:rsidRPr="008E45B5" w14:paraId="4B364322" w14:textId="77777777" w:rsidTr="0019274A">
        <w:tc>
          <w:tcPr>
            <w:tcW w:w="2410" w:type="dxa"/>
            <w:tcBorders>
              <w:right w:val="single" w:sz="4" w:space="0" w:color="auto"/>
            </w:tcBorders>
          </w:tcPr>
          <w:p w14:paraId="1B3BDBAC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Cure Rate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14:paraId="62670DAE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84.2%</w:t>
            </w:r>
          </w:p>
        </w:tc>
        <w:tc>
          <w:tcPr>
            <w:tcW w:w="3119" w:type="dxa"/>
          </w:tcPr>
          <w:p w14:paraId="2684AEE5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84.9%</w:t>
            </w:r>
          </w:p>
        </w:tc>
      </w:tr>
      <w:tr w:rsidR="00E07B8F" w:rsidRPr="008E45B5" w14:paraId="7919D1BD" w14:textId="77777777" w:rsidTr="0019274A">
        <w:tc>
          <w:tcPr>
            <w:tcW w:w="2410" w:type="dxa"/>
            <w:tcBorders>
              <w:right w:val="single" w:sz="4" w:space="0" w:color="auto"/>
            </w:tcBorders>
          </w:tcPr>
          <w:p w14:paraId="7BBA552D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Adverse Events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14:paraId="366299C8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3119" w:type="dxa"/>
          </w:tcPr>
          <w:p w14:paraId="7FB26000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07B8F" w:rsidRPr="008E45B5" w14:paraId="5DC8D11A" w14:textId="77777777" w:rsidTr="0019274A">
        <w:tc>
          <w:tcPr>
            <w:tcW w:w="2410" w:type="dxa"/>
            <w:tcBorders>
              <w:right w:val="single" w:sz="4" w:space="0" w:color="auto"/>
            </w:tcBorders>
          </w:tcPr>
          <w:p w14:paraId="6E9035AB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Control Group 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14:paraId="2D67E49F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14:paraId="05BA7936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</w:tr>
      <w:tr w:rsidR="00E07B8F" w:rsidRPr="008E45B5" w14:paraId="2621C30E" w14:textId="77777777" w:rsidTr="0019274A">
        <w:tc>
          <w:tcPr>
            <w:tcW w:w="2410" w:type="dxa"/>
            <w:tcBorders>
              <w:right w:val="single" w:sz="4" w:space="0" w:color="auto"/>
            </w:tcBorders>
          </w:tcPr>
          <w:p w14:paraId="7C0AAD08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Drop-out Rate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14:paraId="409CFCE6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25%</w:t>
            </w:r>
          </w:p>
        </w:tc>
        <w:tc>
          <w:tcPr>
            <w:tcW w:w="3119" w:type="dxa"/>
          </w:tcPr>
          <w:p w14:paraId="619EDA18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3%</w:t>
            </w:r>
          </w:p>
        </w:tc>
      </w:tr>
      <w:tr w:rsidR="00E07B8F" w:rsidRPr="008E45B5" w14:paraId="161797A1" w14:textId="77777777" w:rsidTr="0019274A">
        <w:tc>
          <w:tcPr>
            <w:tcW w:w="2410" w:type="dxa"/>
            <w:tcBorders>
              <w:right w:val="single" w:sz="4" w:space="0" w:color="auto"/>
            </w:tcBorders>
          </w:tcPr>
          <w:p w14:paraId="7844BEFB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Mean Age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14:paraId="005FADA8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 xml:space="preserve">34.8 </w:t>
            </w:r>
          </w:p>
        </w:tc>
        <w:tc>
          <w:tcPr>
            <w:tcW w:w="3119" w:type="dxa"/>
          </w:tcPr>
          <w:p w14:paraId="7195ACEB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 xml:space="preserve">29.8 </w:t>
            </w:r>
          </w:p>
        </w:tc>
      </w:tr>
      <w:tr w:rsidR="00E07B8F" w:rsidRPr="008E45B5" w14:paraId="07B06902" w14:textId="77777777" w:rsidTr="0019274A">
        <w:tc>
          <w:tcPr>
            <w:tcW w:w="2410" w:type="dxa"/>
            <w:tcBorders>
              <w:right w:val="single" w:sz="4" w:space="0" w:color="auto"/>
            </w:tcBorders>
          </w:tcPr>
          <w:p w14:paraId="2220BEB3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Cure Rate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14:paraId="5D40B03E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88.9%</w:t>
            </w:r>
          </w:p>
        </w:tc>
        <w:tc>
          <w:tcPr>
            <w:tcW w:w="3119" w:type="dxa"/>
          </w:tcPr>
          <w:p w14:paraId="15B624D9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85.1%</w:t>
            </w:r>
          </w:p>
        </w:tc>
      </w:tr>
      <w:tr w:rsidR="00E07B8F" w:rsidRPr="008E45B5" w14:paraId="59F89A98" w14:textId="77777777" w:rsidTr="0019274A">
        <w:trPr>
          <w:trHeight w:val="256"/>
        </w:trPr>
        <w:tc>
          <w:tcPr>
            <w:tcW w:w="2410" w:type="dxa"/>
            <w:tcBorders>
              <w:right w:val="single" w:sz="4" w:space="0" w:color="auto"/>
            </w:tcBorders>
          </w:tcPr>
          <w:p w14:paraId="15B932D8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45B5">
              <w:rPr>
                <w:rFonts w:ascii="Times New Roman" w:hAnsi="Times New Roman"/>
                <w:b/>
                <w:bCs/>
                <w:sz w:val="22"/>
                <w:szCs w:val="22"/>
              </w:rPr>
              <w:t>Adverse Events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14:paraId="7CE03606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3119" w:type="dxa"/>
          </w:tcPr>
          <w:p w14:paraId="40856ECE" w14:textId="77777777" w:rsidR="00E07B8F" w:rsidRPr="008E45B5" w:rsidRDefault="00E07B8F" w:rsidP="0019274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5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14:paraId="314F972E" w14:textId="77777777" w:rsidR="00E07B8F" w:rsidRPr="008E45B5" w:rsidRDefault="00E07B8F" w:rsidP="00E07B8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</w:rPr>
      </w:pPr>
      <w:r w:rsidRPr="008E45B5">
        <w:rPr>
          <w:rFonts w:ascii="Times New Roman" w:hAnsi="Times New Roman"/>
          <w:i/>
          <w:iCs/>
        </w:rPr>
        <w:t>n/a = not applicable, Age in years</w:t>
      </w:r>
    </w:p>
    <w:p w14:paraId="2A258633" w14:textId="08452C80" w:rsidR="00F25295" w:rsidRPr="00E07B8F" w:rsidRDefault="00F25295" w:rsidP="00E07B8F">
      <w:pPr>
        <w:spacing w:after="160" w:line="259" w:lineRule="auto"/>
        <w:rPr>
          <w:rFonts w:ascii="Times New Roman" w:hAnsi="Times New Roman"/>
          <w:b/>
          <w:bCs/>
        </w:rPr>
      </w:pPr>
    </w:p>
    <w:sectPr w:rsidR="00F25295" w:rsidRPr="00E07B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6E"/>
    <w:rsid w:val="00061523"/>
    <w:rsid w:val="002A3F85"/>
    <w:rsid w:val="00855072"/>
    <w:rsid w:val="00993733"/>
    <w:rsid w:val="00A345C6"/>
    <w:rsid w:val="00AE561C"/>
    <w:rsid w:val="00C10A6E"/>
    <w:rsid w:val="00C708F1"/>
    <w:rsid w:val="00E07B8F"/>
    <w:rsid w:val="00E53490"/>
    <w:rsid w:val="00F2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2087"/>
  <w15:chartTrackingRefBased/>
  <w15:docId w15:val="{8A228762-F46C-4EC2-BBC2-CAE56E25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A6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Philipp Fößleitner</cp:lastModifiedBy>
  <cp:revision>3</cp:revision>
  <dcterms:created xsi:type="dcterms:W3CDTF">2023-11-20T18:44:00Z</dcterms:created>
  <dcterms:modified xsi:type="dcterms:W3CDTF">2023-11-20T18:45:00Z</dcterms:modified>
</cp:coreProperties>
</file>